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875096" w14:textId="77777777" w:rsidR="00E2759D" w:rsidRPr="00DC1634" w:rsidRDefault="00E2759D" w:rsidP="00E2759D">
      <w:pPr>
        <w:pStyle w:val="SyllHeadings"/>
        <w:jc w:val="center"/>
        <w:rPr>
          <w:rFonts w:ascii="Franklin Gothic Medium" w:hAnsi="Franklin Gothic Medium"/>
          <w:color w:val="FF0000"/>
        </w:rPr>
      </w:pPr>
      <w:r w:rsidRPr="00DC1634">
        <w:rPr>
          <w:rFonts w:ascii="Franklin Gothic Medium" w:hAnsi="Franklin Gothic Medium"/>
        </w:rPr>
        <w:t>Listening/Speaking Level 2</w:t>
      </w:r>
    </w:p>
    <w:p w14:paraId="302B5F03" w14:textId="77777777" w:rsidR="00E2759D" w:rsidRPr="00DC1634" w:rsidRDefault="00E2759D" w:rsidP="00E2759D">
      <w:pPr>
        <w:pStyle w:val="SyllHeadings"/>
        <w:jc w:val="center"/>
        <w:rPr>
          <w:rFonts w:ascii="Franklin Gothic Medium" w:hAnsi="Franklin Gothic Medium"/>
        </w:rPr>
      </w:pPr>
      <w:r w:rsidRPr="00DC1634">
        <w:rPr>
          <w:rFonts w:ascii="Franklin Gothic Medium" w:hAnsi="Franklin Gothic Medium"/>
        </w:rPr>
        <w:t>American Language Institute</w:t>
      </w:r>
    </w:p>
    <w:p w14:paraId="0AE8CBBD" w14:textId="42FEE388" w:rsidR="00E2759D" w:rsidRPr="00DC1634" w:rsidRDefault="00E2759D" w:rsidP="00E2759D">
      <w:pPr>
        <w:pStyle w:val="SyllHeadings"/>
        <w:jc w:val="center"/>
        <w:rPr>
          <w:rFonts w:ascii="Franklin Gothic Medium" w:hAnsi="Franklin Gothic Medium"/>
        </w:rPr>
      </w:pPr>
      <w:r w:rsidRPr="00DC1634">
        <w:rPr>
          <w:rFonts w:ascii="Franklin Gothic Medium" w:hAnsi="Franklin Gothic Medium"/>
        </w:rPr>
        <w:t>Summer 2025</w:t>
      </w:r>
    </w:p>
    <w:tbl>
      <w:tblPr>
        <w:tblW w:w="10024" w:type="dxa"/>
        <w:tblLook w:val="04A0" w:firstRow="1" w:lastRow="0" w:firstColumn="1" w:lastColumn="0" w:noHBand="0" w:noVBand="1"/>
      </w:tblPr>
      <w:tblGrid>
        <w:gridCol w:w="5040"/>
        <w:gridCol w:w="4984"/>
      </w:tblGrid>
      <w:tr w:rsidR="00E2759D" w:rsidRPr="00DC1634" w14:paraId="3FA3AFE5" w14:textId="77777777" w:rsidTr="00E2759D">
        <w:tc>
          <w:tcPr>
            <w:tcW w:w="5040" w:type="dxa"/>
            <w:shd w:val="clear" w:color="auto" w:fill="auto"/>
          </w:tcPr>
          <w:p w14:paraId="1FDCB661" w14:textId="518406B0" w:rsidR="00E2759D" w:rsidRPr="00DC1634" w:rsidRDefault="00E2759D" w:rsidP="00F7764B">
            <w:pPr>
              <w:pStyle w:val="SyllTable"/>
              <w:rPr>
                <w:rFonts w:ascii="Franklin Gothic Medium" w:hAnsi="Franklin Gothic Medium"/>
              </w:rPr>
            </w:pPr>
            <w:r w:rsidRPr="00DC1634">
              <w:rPr>
                <w:rStyle w:val="SyllTableHeaderChar"/>
                <w:rFonts w:ascii="Franklin Gothic Medium" w:hAnsi="Franklin Gothic Medium"/>
              </w:rPr>
              <w:t>Days:</w:t>
            </w:r>
            <w:r w:rsidRPr="00DC1634">
              <w:rPr>
                <w:rFonts w:ascii="Franklin Gothic Medium" w:hAnsi="Franklin Gothic Medium"/>
                <w:sz w:val="18"/>
              </w:rPr>
              <w:t xml:space="preserve"> </w:t>
            </w:r>
            <w:r w:rsidRPr="00DC1634">
              <w:rPr>
                <w:rFonts w:ascii="Franklin Gothic Medium" w:hAnsi="Franklin Gothic Medium"/>
              </w:rPr>
              <w:t>Monday thru Thursday</w:t>
            </w:r>
          </w:p>
        </w:tc>
        <w:tc>
          <w:tcPr>
            <w:tcW w:w="4984" w:type="dxa"/>
            <w:shd w:val="clear" w:color="auto" w:fill="auto"/>
          </w:tcPr>
          <w:p w14:paraId="714D5ADC" w14:textId="6E4D3364" w:rsidR="00E2759D" w:rsidRPr="00DC1634" w:rsidRDefault="00E2759D" w:rsidP="00F7764B">
            <w:pPr>
              <w:pStyle w:val="SyllTableHeader"/>
              <w:rPr>
                <w:rFonts w:ascii="Franklin Gothic Medium" w:hAnsi="Franklin Gothic Medium"/>
                <w:b w:val="0"/>
                <w:bCs/>
              </w:rPr>
            </w:pPr>
            <w:r w:rsidRPr="00DC1634">
              <w:rPr>
                <w:rFonts w:ascii="Franklin Gothic Medium" w:hAnsi="Franklin Gothic Medium"/>
              </w:rPr>
              <w:t>Instructor:</w:t>
            </w:r>
            <w:r w:rsidRPr="00DC1634">
              <w:rPr>
                <w:rFonts w:ascii="Franklin Gothic Medium" w:hAnsi="Franklin Gothic Medium"/>
                <w:b w:val="0"/>
                <w:bCs/>
              </w:rPr>
              <w:t xml:space="preserve"> Brian Kobayashi</w:t>
            </w:r>
          </w:p>
        </w:tc>
      </w:tr>
      <w:tr w:rsidR="00E2759D" w:rsidRPr="00DC1634" w14:paraId="279CADD7" w14:textId="77777777" w:rsidTr="00E2759D">
        <w:tc>
          <w:tcPr>
            <w:tcW w:w="5040" w:type="dxa"/>
            <w:shd w:val="clear" w:color="auto" w:fill="auto"/>
          </w:tcPr>
          <w:p w14:paraId="059FB558" w14:textId="77777777" w:rsidR="00E2759D" w:rsidRPr="00DC1634" w:rsidRDefault="00E2759D" w:rsidP="00F7764B">
            <w:pPr>
              <w:pStyle w:val="SyllTable"/>
              <w:rPr>
                <w:rFonts w:ascii="Franklin Gothic Medium" w:hAnsi="Franklin Gothic Medium"/>
              </w:rPr>
            </w:pPr>
            <w:r w:rsidRPr="00DC1634">
              <w:rPr>
                <w:rStyle w:val="SyllTableHeaderChar"/>
                <w:rFonts w:ascii="Franklin Gothic Medium" w:hAnsi="Franklin Gothic Medium"/>
              </w:rPr>
              <w:t>Time</w:t>
            </w:r>
            <w:r w:rsidRPr="00DC1634">
              <w:rPr>
                <w:rFonts w:ascii="Franklin Gothic Medium" w:hAnsi="Franklin Gothic Medium"/>
                <w:sz w:val="18"/>
              </w:rPr>
              <w:t xml:space="preserve">: </w:t>
            </w:r>
            <w:r w:rsidRPr="00DC1634">
              <w:rPr>
                <w:rFonts w:ascii="Franklin Gothic Medium" w:hAnsi="Franklin Gothic Medium"/>
              </w:rPr>
              <w:t>1:00 – 3:16 (one 10-minute break)</w:t>
            </w:r>
          </w:p>
        </w:tc>
        <w:tc>
          <w:tcPr>
            <w:tcW w:w="4984" w:type="dxa"/>
            <w:shd w:val="clear" w:color="auto" w:fill="auto"/>
          </w:tcPr>
          <w:p w14:paraId="5AFC9994" w14:textId="23043EF9" w:rsidR="00E2759D" w:rsidRPr="00DC1634" w:rsidRDefault="00E2759D" w:rsidP="00F7764B">
            <w:pPr>
              <w:pStyle w:val="SyllTable"/>
              <w:rPr>
                <w:rFonts w:ascii="Franklin Gothic Medium" w:hAnsi="Franklin Gothic Medium"/>
              </w:rPr>
            </w:pPr>
            <w:r w:rsidRPr="00DC1634">
              <w:rPr>
                <w:rStyle w:val="SyllTableHeaderChar"/>
                <w:rFonts w:ascii="Franklin Gothic Medium" w:hAnsi="Franklin Gothic Medium"/>
              </w:rPr>
              <w:t>E-mail</w:t>
            </w:r>
            <w:r w:rsidRPr="00DC1634">
              <w:rPr>
                <w:rFonts w:ascii="Franklin Gothic Medium" w:hAnsi="Franklin Gothic Medium"/>
              </w:rPr>
              <w:t>:</w:t>
            </w:r>
            <w:r w:rsidRPr="00DC1634">
              <w:rPr>
                <w:rFonts w:ascii="Franklin Gothic Medium" w:hAnsi="Franklin Gothic Medium"/>
                <w:b/>
                <w:bCs/>
              </w:rPr>
              <w:t xml:space="preserve"> </w:t>
            </w:r>
            <w:r w:rsidRPr="00DC1634">
              <w:rPr>
                <w:rFonts w:ascii="Franklin Gothic Medium" w:hAnsi="Franklin Gothic Medium"/>
              </w:rPr>
              <w:t>brian.kobayashi@csulb.edu</w:t>
            </w:r>
          </w:p>
        </w:tc>
      </w:tr>
      <w:tr w:rsidR="00E2759D" w:rsidRPr="00DC1634" w14:paraId="44E67144" w14:textId="77777777" w:rsidTr="00E2759D">
        <w:tc>
          <w:tcPr>
            <w:tcW w:w="5040" w:type="dxa"/>
            <w:shd w:val="clear" w:color="auto" w:fill="auto"/>
          </w:tcPr>
          <w:p w14:paraId="40C5DA3C" w14:textId="169A66D8" w:rsidR="00E2759D" w:rsidRPr="00DC1634" w:rsidRDefault="00E2759D" w:rsidP="00F7764B">
            <w:pPr>
              <w:pStyle w:val="SyllTableHeader"/>
              <w:rPr>
                <w:rFonts w:ascii="Franklin Gothic Medium" w:hAnsi="Franklin Gothic Medium"/>
                <w:b w:val="0"/>
                <w:bCs/>
              </w:rPr>
            </w:pPr>
            <w:r w:rsidRPr="00DC1634">
              <w:rPr>
                <w:rFonts w:ascii="Franklin Gothic Medium" w:hAnsi="Franklin Gothic Medium"/>
              </w:rPr>
              <w:t>Room:</w:t>
            </w:r>
            <w:r w:rsidRPr="00DC1634">
              <w:rPr>
                <w:rFonts w:ascii="Franklin Gothic Medium" w:hAnsi="Franklin Gothic Medium"/>
                <w:b w:val="0"/>
                <w:bCs/>
              </w:rPr>
              <w:t xml:space="preserve"> Cpace-301</w:t>
            </w:r>
          </w:p>
        </w:tc>
        <w:tc>
          <w:tcPr>
            <w:tcW w:w="4984" w:type="dxa"/>
            <w:shd w:val="clear" w:color="auto" w:fill="auto"/>
          </w:tcPr>
          <w:p w14:paraId="0152146E" w14:textId="77777777" w:rsidR="00E2759D" w:rsidRPr="00DC1634" w:rsidRDefault="00E2759D" w:rsidP="00F7764B">
            <w:pPr>
              <w:pStyle w:val="SyllTable"/>
              <w:rPr>
                <w:rFonts w:ascii="Franklin Gothic Medium" w:hAnsi="Franklin Gothic Medium"/>
              </w:rPr>
            </w:pPr>
            <w:r w:rsidRPr="00DC1634">
              <w:rPr>
                <w:rStyle w:val="SyllTableHeaderChar"/>
                <w:rFonts w:ascii="Franklin Gothic Medium" w:hAnsi="Franklin Gothic Medium"/>
              </w:rPr>
              <w:t>Office Hours</w:t>
            </w:r>
            <w:r w:rsidRPr="00DC1634">
              <w:rPr>
                <w:rFonts w:ascii="Franklin Gothic Medium" w:hAnsi="Franklin Gothic Medium"/>
              </w:rPr>
              <w:t>: By Appointment Only</w:t>
            </w:r>
          </w:p>
        </w:tc>
      </w:tr>
      <w:tr w:rsidR="00E2759D" w:rsidRPr="00DC1634" w14:paraId="403FB31F" w14:textId="77777777" w:rsidTr="00E2759D">
        <w:tc>
          <w:tcPr>
            <w:tcW w:w="5040" w:type="dxa"/>
            <w:shd w:val="clear" w:color="auto" w:fill="auto"/>
          </w:tcPr>
          <w:p w14:paraId="205CCBA5" w14:textId="391F2BA9" w:rsidR="00E2759D" w:rsidRPr="00DC1634" w:rsidRDefault="00E2759D" w:rsidP="00E2759D">
            <w:pPr>
              <w:pStyle w:val="SyllTableHeader"/>
              <w:rPr>
                <w:rFonts w:ascii="Franklin Gothic Medium" w:hAnsi="Franklin Gothic Medium"/>
              </w:rPr>
            </w:pPr>
            <w:r w:rsidRPr="00DC1634">
              <w:rPr>
                <w:rFonts w:ascii="Franklin Gothic Medium" w:hAnsi="Franklin Gothic Medium"/>
              </w:rPr>
              <w:t xml:space="preserve">Student Success Team Advisor: </w:t>
            </w:r>
            <w:r w:rsidRPr="00DC1634">
              <w:rPr>
                <w:rFonts w:ascii="Franklin Gothic Medium" w:hAnsi="Franklin Gothic Medium"/>
                <w:b w:val="0"/>
                <w:bCs/>
              </w:rPr>
              <w:t>Jennifer Sharma</w:t>
            </w:r>
          </w:p>
          <w:p w14:paraId="5794051C" w14:textId="22FD3A5B" w:rsidR="00E2759D" w:rsidRPr="00DC1634" w:rsidRDefault="00E2759D" w:rsidP="00F7764B">
            <w:pPr>
              <w:pStyle w:val="SyllTableHeader"/>
              <w:rPr>
                <w:rFonts w:ascii="Franklin Gothic Medium" w:hAnsi="Franklin Gothic Medium"/>
              </w:rPr>
            </w:pPr>
          </w:p>
        </w:tc>
        <w:tc>
          <w:tcPr>
            <w:tcW w:w="4984" w:type="dxa"/>
            <w:shd w:val="clear" w:color="auto" w:fill="auto"/>
          </w:tcPr>
          <w:p w14:paraId="6494EC72" w14:textId="77777777" w:rsidR="00E2759D" w:rsidRPr="00DC1634" w:rsidRDefault="00E2759D" w:rsidP="00F7764B">
            <w:pPr>
              <w:pStyle w:val="SyllTable"/>
              <w:rPr>
                <w:rFonts w:ascii="Franklin Gothic Medium" w:hAnsi="Franklin Gothic Medium"/>
              </w:rPr>
            </w:pPr>
            <w:r w:rsidRPr="00DC1634">
              <w:rPr>
                <w:rStyle w:val="SyllTableHeaderChar"/>
                <w:rFonts w:ascii="Franklin Gothic Medium" w:hAnsi="Franklin Gothic Medium"/>
              </w:rPr>
              <w:t>Office phone</w:t>
            </w:r>
            <w:r w:rsidRPr="00DC1634">
              <w:rPr>
                <w:rFonts w:ascii="Franklin Gothic Medium" w:hAnsi="Franklin Gothic Medium"/>
              </w:rPr>
              <w:t>: 562-985-8424</w:t>
            </w:r>
          </w:p>
        </w:tc>
      </w:tr>
    </w:tbl>
    <w:p w14:paraId="66C780B4" w14:textId="77777777" w:rsidR="00E2759D" w:rsidRPr="00DC1634" w:rsidRDefault="00E2759D" w:rsidP="00E2759D">
      <w:pPr>
        <w:pStyle w:val="SyllHeadings"/>
        <w:rPr>
          <w:rFonts w:ascii="Franklin Gothic Medium" w:hAnsi="Franklin Gothic Medium"/>
        </w:rPr>
      </w:pPr>
      <w:bookmarkStart w:id="0" w:name="OLE_LINK12"/>
      <w:r w:rsidRPr="00DC1634">
        <w:rPr>
          <w:rFonts w:ascii="Franklin Gothic Medium" w:hAnsi="Franklin Gothic Medium"/>
        </w:rPr>
        <w:t>Required Text:</w:t>
      </w:r>
    </w:p>
    <w:p w14:paraId="62164129" w14:textId="7FCAF70E" w:rsidR="00E2759D" w:rsidRPr="00DC1634" w:rsidRDefault="00313E78" w:rsidP="00E2759D">
      <w:pPr>
        <w:pStyle w:val="SyllListItal"/>
        <w:rPr>
          <w:rFonts w:ascii="Franklin Gothic Medium" w:hAnsi="Franklin Gothic Medium"/>
        </w:rPr>
      </w:pPr>
      <w:r w:rsidRPr="00DC1634">
        <w:rPr>
          <w:rFonts w:ascii="Franklin Gothic Medium" w:hAnsi="Franklin Gothic Medium"/>
        </w:rPr>
        <w:t xml:space="preserve">Contemporary Topics 1, by </w:t>
      </w:r>
      <w:proofErr w:type="spellStart"/>
      <w:r w:rsidR="00DC1634" w:rsidRPr="00DC1634">
        <w:rPr>
          <w:rFonts w:ascii="Franklin Gothic Medium" w:hAnsi="Franklin Gothic Medium"/>
        </w:rPr>
        <w:t>Solozano</w:t>
      </w:r>
      <w:proofErr w:type="spellEnd"/>
      <w:r w:rsidR="00DC1634" w:rsidRPr="00DC1634">
        <w:rPr>
          <w:rFonts w:ascii="Franklin Gothic Medium" w:hAnsi="Franklin Gothic Medium"/>
        </w:rPr>
        <w:t xml:space="preserve"> and Frazier (ISBN:9780134400648)</w:t>
      </w:r>
      <w:r w:rsidR="00E2759D" w:rsidRPr="00DC1634">
        <w:rPr>
          <w:rFonts w:ascii="Franklin Gothic Medium" w:hAnsi="Franklin Gothic Medium"/>
        </w:rPr>
        <w:t xml:space="preserve">.  </w:t>
      </w:r>
    </w:p>
    <w:tbl>
      <w:tblPr>
        <w:tblW w:w="9632"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632"/>
      </w:tblGrid>
      <w:tr w:rsidR="00E2759D" w:rsidRPr="00DC1634" w14:paraId="6D7761CF" w14:textId="77777777" w:rsidTr="00F7764B">
        <w:trPr>
          <w:trHeight w:val="360"/>
        </w:trPr>
        <w:tc>
          <w:tcPr>
            <w:tcW w:w="9632" w:type="dxa"/>
            <w:shd w:val="clear" w:color="auto" w:fill="auto"/>
            <w:tcMar>
              <w:top w:w="100" w:type="dxa"/>
              <w:left w:w="100" w:type="dxa"/>
              <w:bottom w:w="100" w:type="dxa"/>
              <w:right w:w="100" w:type="dxa"/>
            </w:tcMar>
          </w:tcPr>
          <w:p w14:paraId="0ACE9B83" w14:textId="77777777" w:rsidR="00E2759D" w:rsidRPr="00DC1634" w:rsidRDefault="00E2759D" w:rsidP="00F7764B">
            <w:pPr>
              <w:pStyle w:val="SyllTableHeader"/>
              <w:rPr>
                <w:rFonts w:ascii="Franklin Gothic Medium" w:hAnsi="Franklin Gothic Medium"/>
              </w:rPr>
            </w:pPr>
            <w:r w:rsidRPr="00DC1634">
              <w:rPr>
                <w:rFonts w:ascii="Franklin Gothic Medium" w:hAnsi="Franklin Gothic Medium"/>
              </w:rPr>
              <w:t xml:space="preserve">Listening Course Goal: </w:t>
            </w:r>
          </w:p>
          <w:p w14:paraId="3330AD5C" w14:textId="77777777" w:rsidR="00E2759D" w:rsidRPr="00DC1634" w:rsidRDefault="00E2759D" w:rsidP="00F7764B">
            <w:pPr>
              <w:pStyle w:val="SyllTableHeader"/>
              <w:rPr>
                <w:rFonts w:ascii="Franklin Gothic Medium" w:hAnsi="Franklin Gothic Medium"/>
              </w:rPr>
            </w:pPr>
            <w:r w:rsidRPr="00DC1634">
              <w:rPr>
                <w:rFonts w:ascii="Franklin Gothic Medium" w:hAnsi="Franklin Gothic Medium"/>
              </w:rPr>
              <w:t xml:space="preserve">Students at this level will learn to comprehend </w:t>
            </w:r>
            <w:proofErr w:type="gramStart"/>
            <w:r w:rsidRPr="00DC1634">
              <w:rPr>
                <w:rFonts w:ascii="Franklin Gothic Medium" w:hAnsi="Franklin Gothic Medium"/>
              </w:rPr>
              <w:t>5 to 7 minute</w:t>
            </w:r>
            <w:proofErr w:type="gramEnd"/>
            <w:r w:rsidRPr="00DC1634">
              <w:rPr>
                <w:rFonts w:ascii="Franklin Gothic Medium" w:hAnsi="Franklin Gothic Medium"/>
              </w:rPr>
              <w:t xml:space="preserve"> simplified lectures, take effective notes on lectures, and understand intermediate grammatical features of spoken language, such as reduced forms in speech. </w:t>
            </w:r>
          </w:p>
        </w:tc>
      </w:tr>
      <w:tr w:rsidR="00E2759D" w:rsidRPr="00DC1634" w14:paraId="55984934" w14:textId="77777777" w:rsidTr="00F7764B">
        <w:trPr>
          <w:trHeight w:val="624"/>
        </w:trPr>
        <w:tc>
          <w:tcPr>
            <w:tcW w:w="9630" w:type="dxa"/>
            <w:shd w:val="clear" w:color="auto" w:fill="auto"/>
            <w:tcMar>
              <w:top w:w="100" w:type="dxa"/>
              <w:left w:w="100" w:type="dxa"/>
              <w:bottom w:w="100" w:type="dxa"/>
              <w:right w:w="100" w:type="dxa"/>
            </w:tcMar>
          </w:tcPr>
          <w:p w14:paraId="17F035AB" w14:textId="77777777" w:rsidR="00E2759D" w:rsidRPr="00DC1634" w:rsidRDefault="00E2759D" w:rsidP="00F7764B">
            <w:pPr>
              <w:pStyle w:val="SyllTableHeader"/>
              <w:rPr>
                <w:rFonts w:ascii="Franklin Gothic Medium" w:hAnsi="Franklin Gothic Medium"/>
              </w:rPr>
            </w:pPr>
            <w:r w:rsidRPr="00DC1634">
              <w:rPr>
                <w:rFonts w:ascii="Franklin Gothic Medium" w:hAnsi="Franklin Gothic Medium"/>
              </w:rPr>
              <w:t xml:space="preserve">Student Learning Outcome </w:t>
            </w:r>
          </w:p>
          <w:p w14:paraId="75479126" w14:textId="77777777" w:rsidR="00E2759D" w:rsidRPr="00DC1634" w:rsidRDefault="00E2759D" w:rsidP="00F7764B">
            <w:pPr>
              <w:pStyle w:val="SyllTable"/>
              <w:rPr>
                <w:rFonts w:ascii="Franklin Gothic Medium" w:hAnsi="Franklin Gothic Medium"/>
                <w:i/>
                <w:szCs w:val="20"/>
              </w:rPr>
            </w:pPr>
            <w:r w:rsidRPr="00DC1634">
              <w:rPr>
                <w:rFonts w:ascii="Franklin Gothic Medium" w:hAnsi="Franklin Gothic Medium"/>
                <w:i/>
                <w:szCs w:val="20"/>
              </w:rPr>
              <w:t>By the end of the semester, students should be able to:</w:t>
            </w:r>
          </w:p>
        </w:tc>
      </w:tr>
      <w:tr w:rsidR="00E2759D" w:rsidRPr="00DC1634" w14:paraId="33477BA3" w14:textId="77777777" w:rsidTr="00F7764B">
        <w:trPr>
          <w:trHeight w:val="816"/>
        </w:trPr>
        <w:tc>
          <w:tcPr>
            <w:tcW w:w="9630" w:type="dxa"/>
            <w:shd w:val="clear" w:color="auto" w:fill="auto"/>
            <w:tcMar>
              <w:top w:w="100" w:type="dxa"/>
              <w:left w:w="100" w:type="dxa"/>
              <w:bottom w:w="100" w:type="dxa"/>
              <w:right w:w="100" w:type="dxa"/>
            </w:tcMar>
          </w:tcPr>
          <w:p w14:paraId="4E3D2708" w14:textId="77777777" w:rsidR="00E2759D" w:rsidRPr="00DC1634" w:rsidRDefault="00E2759D" w:rsidP="00F7764B">
            <w:pPr>
              <w:pStyle w:val="SyllTable"/>
              <w:rPr>
                <w:rFonts w:ascii="Franklin Gothic Medium" w:hAnsi="Franklin Gothic Medium"/>
              </w:rPr>
            </w:pPr>
            <w:r w:rsidRPr="00DC1634">
              <w:rPr>
                <w:rFonts w:ascii="Franklin Gothic Medium" w:hAnsi="Franklin Gothic Medium"/>
              </w:rPr>
              <w:t xml:space="preserve">Take notes on a </w:t>
            </w:r>
            <w:proofErr w:type="gramStart"/>
            <w:r w:rsidRPr="00DC1634">
              <w:rPr>
                <w:rFonts w:ascii="Franklin Gothic Medium" w:hAnsi="Franklin Gothic Medium"/>
              </w:rPr>
              <w:t>5-7 minute</w:t>
            </w:r>
            <w:proofErr w:type="gramEnd"/>
            <w:r w:rsidRPr="00DC1634">
              <w:rPr>
                <w:rFonts w:ascii="Franklin Gothic Medium" w:hAnsi="Franklin Gothic Medium"/>
              </w:rPr>
              <w:t xml:space="preserve"> simplified lecture using indentation, symbols, abbreviations, and keywords and phrases.</w:t>
            </w:r>
          </w:p>
          <w:p w14:paraId="1B0F4144" w14:textId="77777777" w:rsidR="00E2759D" w:rsidRPr="00DC1634" w:rsidRDefault="00E2759D" w:rsidP="00F7764B">
            <w:pPr>
              <w:pStyle w:val="SyllTable"/>
              <w:rPr>
                <w:rFonts w:ascii="Franklin Gothic Medium" w:hAnsi="Franklin Gothic Medium"/>
              </w:rPr>
            </w:pPr>
            <w:r w:rsidRPr="00DC1634">
              <w:rPr>
                <w:rFonts w:ascii="Franklin Gothic Medium" w:hAnsi="Franklin Gothic Medium"/>
              </w:rPr>
              <w:t xml:space="preserve">Take notes in outline form on main ideas and details while listening to a </w:t>
            </w:r>
            <w:proofErr w:type="gramStart"/>
            <w:r w:rsidRPr="00DC1634">
              <w:rPr>
                <w:rFonts w:ascii="Franklin Gothic Medium" w:hAnsi="Franklin Gothic Medium"/>
              </w:rPr>
              <w:t>5-7 minute</w:t>
            </w:r>
            <w:proofErr w:type="gramEnd"/>
            <w:r w:rsidRPr="00DC1634">
              <w:rPr>
                <w:rFonts w:ascii="Franklin Gothic Medium" w:hAnsi="Franklin Gothic Medium"/>
              </w:rPr>
              <w:t xml:space="preserve"> simplified lecture.</w:t>
            </w:r>
          </w:p>
        </w:tc>
      </w:tr>
      <w:tr w:rsidR="00E2759D" w:rsidRPr="00DC1634" w14:paraId="6059827E" w14:textId="77777777" w:rsidTr="00F7764B">
        <w:trPr>
          <w:trHeight w:val="231"/>
        </w:trPr>
        <w:tc>
          <w:tcPr>
            <w:tcW w:w="9630" w:type="dxa"/>
            <w:shd w:val="clear" w:color="auto" w:fill="auto"/>
            <w:tcMar>
              <w:top w:w="100" w:type="dxa"/>
              <w:left w:w="100" w:type="dxa"/>
              <w:bottom w:w="100" w:type="dxa"/>
              <w:right w:w="100" w:type="dxa"/>
            </w:tcMar>
          </w:tcPr>
          <w:p w14:paraId="585EDCF4" w14:textId="77777777" w:rsidR="00E2759D" w:rsidRPr="00DC1634" w:rsidRDefault="00E2759D" w:rsidP="00F7764B">
            <w:pPr>
              <w:pStyle w:val="SyllTable"/>
              <w:rPr>
                <w:rFonts w:ascii="Franklin Gothic Medium" w:hAnsi="Franklin Gothic Medium"/>
              </w:rPr>
            </w:pPr>
            <w:r w:rsidRPr="00DC1634">
              <w:rPr>
                <w:rFonts w:ascii="Franklin Gothic Medium" w:hAnsi="Franklin Gothic Medium"/>
              </w:rPr>
              <w:t>Answer a variety of comprehension questions</w:t>
            </w:r>
            <w:r w:rsidRPr="00DC1634">
              <w:rPr>
                <w:rFonts w:ascii="Franklin Gothic Medium" w:hAnsi="Franklin Gothic Medium"/>
                <w:color w:val="FF0000"/>
              </w:rPr>
              <w:t xml:space="preserve"> </w:t>
            </w:r>
            <w:r w:rsidRPr="00DC1634">
              <w:rPr>
                <w:rFonts w:ascii="Franklin Gothic Medium" w:hAnsi="Franklin Gothic Medium"/>
              </w:rPr>
              <w:t xml:space="preserve">after listening to a passage of 5-7 minutes. </w:t>
            </w:r>
          </w:p>
          <w:p w14:paraId="4A4F5415" w14:textId="77777777" w:rsidR="00E2759D" w:rsidRPr="00DC1634" w:rsidRDefault="00E2759D" w:rsidP="00F7764B">
            <w:pPr>
              <w:pStyle w:val="SyllTable"/>
              <w:rPr>
                <w:rFonts w:ascii="Franklin Gothic Medium" w:hAnsi="Franklin Gothic Medium"/>
              </w:rPr>
            </w:pPr>
            <w:r w:rsidRPr="00DC1634">
              <w:rPr>
                <w:rFonts w:ascii="Franklin Gothic Medium" w:hAnsi="Franklin Gothic Medium"/>
              </w:rPr>
              <w:t xml:space="preserve">Complete tables, diagrams, and cloze exercises using notes taken during a </w:t>
            </w:r>
            <w:proofErr w:type="gramStart"/>
            <w:r w:rsidRPr="00DC1634">
              <w:rPr>
                <w:rFonts w:ascii="Franklin Gothic Medium" w:hAnsi="Franklin Gothic Medium"/>
              </w:rPr>
              <w:t>5-7 minute</w:t>
            </w:r>
            <w:proofErr w:type="gramEnd"/>
            <w:r w:rsidRPr="00DC1634">
              <w:rPr>
                <w:rFonts w:ascii="Franklin Gothic Medium" w:hAnsi="Franklin Gothic Medium"/>
              </w:rPr>
              <w:t xml:space="preserve"> simplified lecture. </w:t>
            </w:r>
          </w:p>
        </w:tc>
      </w:tr>
      <w:tr w:rsidR="00E2759D" w:rsidRPr="00DC1634" w14:paraId="6720FD83" w14:textId="77777777" w:rsidTr="00F7764B">
        <w:trPr>
          <w:trHeight w:val="276"/>
        </w:trPr>
        <w:tc>
          <w:tcPr>
            <w:tcW w:w="9630" w:type="dxa"/>
            <w:shd w:val="clear" w:color="auto" w:fill="auto"/>
            <w:tcMar>
              <w:top w:w="100" w:type="dxa"/>
              <w:left w:w="100" w:type="dxa"/>
              <w:bottom w:w="100" w:type="dxa"/>
              <w:right w:w="100" w:type="dxa"/>
            </w:tcMar>
          </w:tcPr>
          <w:p w14:paraId="64F005F2" w14:textId="77777777" w:rsidR="00E2759D" w:rsidRPr="00DC1634" w:rsidRDefault="00E2759D" w:rsidP="00F7764B">
            <w:pPr>
              <w:pStyle w:val="SyllTable"/>
              <w:rPr>
                <w:rFonts w:ascii="Franklin Gothic Medium" w:hAnsi="Franklin Gothic Medium"/>
              </w:rPr>
            </w:pPr>
            <w:r w:rsidRPr="00DC1634">
              <w:rPr>
                <w:rFonts w:ascii="Franklin Gothic Medium" w:hAnsi="Franklin Gothic Medium"/>
              </w:rPr>
              <w:t xml:space="preserve">Recognize discourse markers during a </w:t>
            </w:r>
            <w:proofErr w:type="gramStart"/>
            <w:r w:rsidRPr="00DC1634">
              <w:rPr>
                <w:rFonts w:ascii="Franklin Gothic Medium" w:hAnsi="Franklin Gothic Medium"/>
              </w:rPr>
              <w:t>5-7 minute</w:t>
            </w:r>
            <w:proofErr w:type="gramEnd"/>
            <w:r w:rsidRPr="00DC1634">
              <w:rPr>
                <w:rFonts w:ascii="Franklin Gothic Medium" w:hAnsi="Franklin Gothic Medium"/>
              </w:rPr>
              <w:t xml:space="preserve"> simplified lecture</w:t>
            </w:r>
          </w:p>
        </w:tc>
      </w:tr>
      <w:tr w:rsidR="00E2759D" w:rsidRPr="00DC1634" w14:paraId="6222FBDE" w14:textId="77777777" w:rsidTr="00F7764B">
        <w:trPr>
          <w:trHeight w:val="22"/>
        </w:trPr>
        <w:tc>
          <w:tcPr>
            <w:tcW w:w="9630" w:type="dxa"/>
            <w:shd w:val="clear" w:color="auto" w:fill="auto"/>
            <w:tcMar>
              <w:top w:w="100" w:type="dxa"/>
              <w:left w:w="100" w:type="dxa"/>
              <w:bottom w:w="100" w:type="dxa"/>
              <w:right w:w="100" w:type="dxa"/>
            </w:tcMar>
          </w:tcPr>
          <w:p w14:paraId="77AA7A4E" w14:textId="77777777" w:rsidR="00E2759D" w:rsidRPr="00DC1634" w:rsidRDefault="00E2759D" w:rsidP="00F7764B">
            <w:pPr>
              <w:pStyle w:val="SyllTable"/>
              <w:rPr>
                <w:rFonts w:ascii="Franklin Gothic Medium" w:hAnsi="Franklin Gothic Medium"/>
              </w:rPr>
            </w:pPr>
            <w:r w:rsidRPr="00DC1634">
              <w:rPr>
                <w:rFonts w:ascii="Franklin Gothic Medium" w:hAnsi="Franklin Gothic Medium"/>
              </w:rPr>
              <w:t xml:space="preserve">Make logical assumptions about the content of a simplified </w:t>
            </w:r>
            <w:proofErr w:type="gramStart"/>
            <w:r w:rsidRPr="00DC1634">
              <w:rPr>
                <w:rFonts w:ascii="Franklin Gothic Medium" w:hAnsi="Franklin Gothic Medium"/>
              </w:rPr>
              <w:t>5-7 minute</w:t>
            </w:r>
            <w:proofErr w:type="gramEnd"/>
            <w:r w:rsidRPr="00DC1634">
              <w:rPr>
                <w:rFonts w:ascii="Franklin Gothic Medium" w:hAnsi="Franklin Gothic Medium"/>
              </w:rPr>
              <w:t xml:space="preserve"> listening passage.</w:t>
            </w:r>
          </w:p>
        </w:tc>
      </w:tr>
      <w:tr w:rsidR="00E2759D" w:rsidRPr="00DC1634" w14:paraId="7CB25CB2" w14:textId="77777777" w:rsidTr="00F7764B">
        <w:trPr>
          <w:trHeight w:val="378"/>
        </w:trPr>
        <w:tc>
          <w:tcPr>
            <w:tcW w:w="9630" w:type="dxa"/>
            <w:shd w:val="clear" w:color="auto" w:fill="auto"/>
            <w:tcMar>
              <w:top w:w="100" w:type="dxa"/>
              <w:left w:w="100" w:type="dxa"/>
              <w:bottom w:w="100" w:type="dxa"/>
              <w:right w:w="100" w:type="dxa"/>
            </w:tcMar>
          </w:tcPr>
          <w:p w14:paraId="73256576" w14:textId="77777777" w:rsidR="00E2759D" w:rsidRPr="00DC1634" w:rsidRDefault="00E2759D" w:rsidP="00F7764B">
            <w:pPr>
              <w:pStyle w:val="SyllTable"/>
              <w:rPr>
                <w:rFonts w:ascii="Franklin Gothic Medium" w:hAnsi="Franklin Gothic Medium"/>
              </w:rPr>
            </w:pPr>
            <w:r w:rsidRPr="00DC1634">
              <w:rPr>
                <w:rFonts w:ascii="Franklin Gothic Medium" w:hAnsi="Franklin Gothic Medium"/>
              </w:rPr>
              <w:t>Identify reduced speech (e.g., “</w:t>
            </w:r>
            <w:proofErr w:type="spellStart"/>
            <w:r w:rsidRPr="00DC1634">
              <w:rPr>
                <w:rFonts w:ascii="Franklin Gothic Medium" w:hAnsi="Franklin Gothic Medium"/>
              </w:rPr>
              <w:t>gonna</w:t>
            </w:r>
            <w:proofErr w:type="spellEnd"/>
            <w:r w:rsidRPr="00DC1634">
              <w:rPr>
                <w:rFonts w:ascii="Franklin Gothic Medium" w:hAnsi="Franklin Gothic Medium"/>
              </w:rPr>
              <w:t>”) and linking (e.g., “who wis”) in a listening passage</w:t>
            </w:r>
          </w:p>
        </w:tc>
      </w:tr>
    </w:tbl>
    <w:p w14:paraId="619B0A2E" w14:textId="77777777" w:rsidR="00E2759D" w:rsidRPr="00DC1634" w:rsidRDefault="00E2759D" w:rsidP="00E2759D">
      <w:pPr>
        <w:rPr>
          <w:rFonts w:ascii="Franklin Gothic Medium" w:hAnsi="Franklin Gothic Medium"/>
        </w:rPr>
      </w:pPr>
    </w:p>
    <w:tbl>
      <w:tblPr>
        <w:tblW w:w="9698"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698"/>
      </w:tblGrid>
      <w:tr w:rsidR="00E2759D" w:rsidRPr="00DC1634" w14:paraId="38752A16" w14:textId="77777777" w:rsidTr="00F7764B">
        <w:trPr>
          <w:trHeight w:val="398"/>
        </w:trPr>
        <w:tc>
          <w:tcPr>
            <w:tcW w:w="9698" w:type="dxa"/>
            <w:shd w:val="clear" w:color="auto" w:fill="auto"/>
            <w:tcMar>
              <w:top w:w="100" w:type="dxa"/>
              <w:left w:w="100" w:type="dxa"/>
              <w:bottom w:w="100" w:type="dxa"/>
              <w:right w:w="100" w:type="dxa"/>
            </w:tcMar>
          </w:tcPr>
          <w:p w14:paraId="13E267BF" w14:textId="77777777" w:rsidR="00E2759D" w:rsidRPr="00DC1634" w:rsidRDefault="00E2759D" w:rsidP="00F7764B">
            <w:pPr>
              <w:pStyle w:val="SyllTableHeader"/>
              <w:rPr>
                <w:rFonts w:ascii="Franklin Gothic Medium" w:hAnsi="Franklin Gothic Medium"/>
              </w:rPr>
            </w:pPr>
            <w:r w:rsidRPr="00DC1634">
              <w:rPr>
                <w:rFonts w:ascii="Franklin Gothic Medium" w:hAnsi="Franklin Gothic Medium"/>
              </w:rPr>
              <w:t>Speaking Course Goal:</w:t>
            </w:r>
          </w:p>
          <w:p w14:paraId="6FB2C67A" w14:textId="77777777" w:rsidR="00E2759D" w:rsidRPr="00DC1634" w:rsidRDefault="00E2759D" w:rsidP="00F7764B">
            <w:pPr>
              <w:pStyle w:val="SyllTableHeader"/>
              <w:rPr>
                <w:rFonts w:ascii="Franklin Gothic Medium" w:hAnsi="Franklin Gothic Medium"/>
              </w:rPr>
            </w:pPr>
            <w:r w:rsidRPr="00DC1634">
              <w:rPr>
                <w:rFonts w:ascii="Franklin Gothic Medium" w:hAnsi="Franklin Gothic Medium"/>
              </w:rPr>
              <w:t xml:space="preserve">Students at this level will learn to effectively participate in group discussions using turn-taking strategies, asking for clarification and additional information, and sharing opinions; participate in roles plays; and give a 5 to 7 minutes compare/contrast presentation.  </w:t>
            </w:r>
          </w:p>
        </w:tc>
      </w:tr>
      <w:tr w:rsidR="00E2759D" w:rsidRPr="00DC1634" w14:paraId="064C6474" w14:textId="77777777" w:rsidTr="00F7764B">
        <w:trPr>
          <w:trHeight w:val="460"/>
        </w:trPr>
        <w:tc>
          <w:tcPr>
            <w:tcW w:w="9698" w:type="dxa"/>
            <w:shd w:val="clear" w:color="auto" w:fill="auto"/>
            <w:tcMar>
              <w:top w:w="100" w:type="dxa"/>
              <w:left w:w="100" w:type="dxa"/>
              <w:bottom w:w="100" w:type="dxa"/>
              <w:right w:w="100" w:type="dxa"/>
            </w:tcMar>
          </w:tcPr>
          <w:p w14:paraId="01DC59E6" w14:textId="77777777" w:rsidR="00E2759D" w:rsidRPr="00DC1634" w:rsidRDefault="00E2759D" w:rsidP="00F7764B">
            <w:pPr>
              <w:pStyle w:val="SyllTableHeader"/>
              <w:rPr>
                <w:rFonts w:ascii="Franklin Gothic Medium" w:hAnsi="Franklin Gothic Medium"/>
              </w:rPr>
            </w:pPr>
            <w:r w:rsidRPr="00DC1634">
              <w:rPr>
                <w:rFonts w:ascii="Franklin Gothic Medium" w:hAnsi="Franklin Gothic Medium"/>
              </w:rPr>
              <w:t xml:space="preserve">Student Learning Outcome </w:t>
            </w:r>
          </w:p>
          <w:p w14:paraId="7D71801A" w14:textId="77777777" w:rsidR="00E2759D" w:rsidRPr="00DC1634" w:rsidRDefault="00E2759D" w:rsidP="00F7764B">
            <w:pPr>
              <w:pStyle w:val="SyllTable"/>
              <w:rPr>
                <w:rFonts w:ascii="Franklin Gothic Medium" w:hAnsi="Franklin Gothic Medium"/>
                <w:i/>
                <w:szCs w:val="20"/>
              </w:rPr>
            </w:pPr>
            <w:r w:rsidRPr="00DC1634">
              <w:rPr>
                <w:rFonts w:ascii="Franklin Gothic Medium" w:hAnsi="Franklin Gothic Medium"/>
                <w:i/>
                <w:szCs w:val="20"/>
              </w:rPr>
              <w:t>By the end of the semester, students should be able to:</w:t>
            </w:r>
          </w:p>
        </w:tc>
      </w:tr>
      <w:tr w:rsidR="00E2759D" w:rsidRPr="00DC1634" w14:paraId="437A5EAC" w14:textId="77777777" w:rsidTr="00F7764B">
        <w:trPr>
          <w:trHeight w:val="1353"/>
        </w:trPr>
        <w:tc>
          <w:tcPr>
            <w:tcW w:w="9698" w:type="dxa"/>
            <w:shd w:val="clear" w:color="auto" w:fill="auto"/>
            <w:tcMar>
              <w:top w:w="100" w:type="dxa"/>
              <w:left w:w="100" w:type="dxa"/>
              <w:bottom w:w="100" w:type="dxa"/>
              <w:right w:w="100" w:type="dxa"/>
            </w:tcMar>
          </w:tcPr>
          <w:p w14:paraId="3BB67C0D" w14:textId="77777777" w:rsidR="00E2759D" w:rsidRPr="00DC1634" w:rsidRDefault="00E2759D" w:rsidP="00F7764B">
            <w:pPr>
              <w:pStyle w:val="SyllTable"/>
              <w:rPr>
                <w:rFonts w:ascii="Franklin Gothic Medium" w:hAnsi="Franklin Gothic Medium"/>
              </w:rPr>
            </w:pPr>
            <w:bookmarkStart w:id="1" w:name="OLE_LINK10"/>
            <w:r w:rsidRPr="00DC1634">
              <w:rPr>
                <w:rFonts w:ascii="Franklin Gothic Medium" w:hAnsi="Franklin Gothic Medium"/>
              </w:rPr>
              <w:t>Ask follow-up questions in a group discussion.</w:t>
            </w:r>
            <w:bookmarkEnd w:id="1"/>
          </w:p>
          <w:p w14:paraId="62C1C441" w14:textId="77777777" w:rsidR="00E2759D" w:rsidRPr="00DC1634" w:rsidRDefault="00E2759D" w:rsidP="00F7764B">
            <w:pPr>
              <w:pStyle w:val="SyllTable"/>
              <w:rPr>
                <w:rFonts w:ascii="Franklin Gothic Medium" w:hAnsi="Franklin Gothic Medium"/>
              </w:rPr>
            </w:pPr>
            <w:r w:rsidRPr="00DC1634">
              <w:rPr>
                <w:rFonts w:ascii="Franklin Gothic Medium" w:hAnsi="Franklin Gothic Medium"/>
              </w:rPr>
              <w:t>Give well-developed responses to discussion prompts during a group discussion.</w:t>
            </w:r>
          </w:p>
          <w:p w14:paraId="3E92E108" w14:textId="77777777" w:rsidR="00E2759D" w:rsidRPr="00DC1634" w:rsidRDefault="00E2759D" w:rsidP="00F7764B">
            <w:pPr>
              <w:pStyle w:val="SyllTable"/>
              <w:rPr>
                <w:rFonts w:ascii="Franklin Gothic Medium" w:hAnsi="Franklin Gothic Medium"/>
              </w:rPr>
            </w:pPr>
            <w:r w:rsidRPr="00DC1634">
              <w:rPr>
                <w:rFonts w:ascii="Franklin Gothic Medium" w:hAnsi="Franklin Gothic Medium"/>
              </w:rPr>
              <w:t>Initiate a new topic in a group discussion.</w:t>
            </w:r>
          </w:p>
          <w:p w14:paraId="23CFCD92" w14:textId="77777777" w:rsidR="00E2759D" w:rsidRPr="00DC1634" w:rsidRDefault="00E2759D" w:rsidP="00F7764B">
            <w:pPr>
              <w:pStyle w:val="SyllTable"/>
              <w:rPr>
                <w:rFonts w:ascii="Franklin Gothic Medium" w:hAnsi="Franklin Gothic Medium"/>
              </w:rPr>
            </w:pPr>
            <w:r w:rsidRPr="00DC1634">
              <w:rPr>
                <w:rFonts w:ascii="Franklin Gothic Medium" w:hAnsi="Franklin Gothic Medium"/>
              </w:rPr>
              <w:t>Lead a group discussion.</w:t>
            </w:r>
          </w:p>
          <w:p w14:paraId="760E0F76" w14:textId="77777777" w:rsidR="00E2759D" w:rsidRPr="00DC1634" w:rsidRDefault="00E2759D" w:rsidP="00F7764B">
            <w:pPr>
              <w:pStyle w:val="SyllTable"/>
              <w:rPr>
                <w:rFonts w:ascii="Franklin Gothic Medium" w:hAnsi="Franklin Gothic Medium"/>
              </w:rPr>
            </w:pPr>
            <w:bookmarkStart w:id="2" w:name="OLE_LINK11"/>
            <w:r w:rsidRPr="00DC1634">
              <w:rPr>
                <w:rFonts w:ascii="Franklin Gothic Medium" w:hAnsi="Franklin Gothic Medium"/>
              </w:rPr>
              <w:t>Present results of a group discussion to the class.</w:t>
            </w:r>
            <w:bookmarkEnd w:id="2"/>
          </w:p>
          <w:p w14:paraId="14740F44" w14:textId="77777777" w:rsidR="00E2759D" w:rsidRPr="00DC1634" w:rsidRDefault="00E2759D" w:rsidP="00F7764B">
            <w:pPr>
              <w:pStyle w:val="SyllTable"/>
              <w:rPr>
                <w:rFonts w:ascii="Franklin Gothic Medium" w:hAnsi="Franklin Gothic Medium"/>
              </w:rPr>
            </w:pPr>
            <w:r w:rsidRPr="00DC1634">
              <w:rPr>
                <w:rFonts w:ascii="Franklin Gothic Medium" w:hAnsi="Franklin Gothic Medium"/>
              </w:rPr>
              <w:t>Take notes on main ideas during a group discussion.</w:t>
            </w:r>
          </w:p>
        </w:tc>
      </w:tr>
      <w:tr w:rsidR="00E2759D" w:rsidRPr="00DC1634" w14:paraId="2813530F" w14:textId="77777777" w:rsidTr="00F7764B">
        <w:trPr>
          <w:trHeight w:val="230"/>
        </w:trPr>
        <w:tc>
          <w:tcPr>
            <w:tcW w:w="9698" w:type="dxa"/>
            <w:shd w:val="clear" w:color="auto" w:fill="auto"/>
            <w:tcMar>
              <w:top w:w="100" w:type="dxa"/>
              <w:left w:w="100" w:type="dxa"/>
              <w:bottom w:w="100" w:type="dxa"/>
              <w:right w:w="100" w:type="dxa"/>
            </w:tcMar>
          </w:tcPr>
          <w:p w14:paraId="488EC473" w14:textId="77777777" w:rsidR="00E2759D" w:rsidRPr="00DC1634" w:rsidRDefault="00E2759D" w:rsidP="00F7764B">
            <w:pPr>
              <w:pStyle w:val="SyllTable"/>
              <w:rPr>
                <w:rFonts w:ascii="Franklin Gothic Medium" w:hAnsi="Franklin Gothic Medium"/>
              </w:rPr>
            </w:pPr>
            <w:r w:rsidRPr="00DC1634">
              <w:rPr>
                <w:rFonts w:ascii="Franklin Gothic Medium" w:hAnsi="Franklin Gothic Medium"/>
              </w:rPr>
              <w:t>Integrate new vocabulary effectively in discussions and presentations.</w:t>
            </w:r>
          </w:p>
        </w:tc>
      </w:tr>
      <w:tr w:rsidR="00E2759D" w:rsidRPr="00DC1634" w14:paraId="53DD1E27" w14:textId="77777777" w:rsidTr="00F7764B">
        <w:trPr>
          <w:trHeight w:val="216"/>
        </w:trPr>
        <w:tc>
          <w:tcPr>
            <w:tcW w:w="9698" w:type="dxa"/>
            <w:shd w:val="clear" w:color="auto" w:fill="auto"/>
            <w:tcMar>
              <w:top w:w="100" w:type="dxa"/>
              <w:left w:w="100" w:type="dxa"/>
              <w:bottom w:w="100" w:type="dxa"/>
              <w:right w:w="100" w:type="dxa"/>
            </w:tcMar>
          </w:tcPr>
          <w:p w14:paraId="086633C7" w14:textId="77777777" w:rsidR="00E2759D" w:rsidRPr="00DC1634" w:rsidRDefault="00E2759D" w:rsidP="00F7764B">
            <w:pPr>
              <w:pStyle w:val="SyllTable"/>
              <w:rPr>
                <w:rFonts w:ascii="Franklin Gothic Medium" w:hAnsi="Franklin Gothic Medium"/>
              </w:rPr>
            </w:pPr>
            <w:r w:rsidRPr="00DC1634">
              <w:rPr>
                <w:rFonts w:ascii="Franklin Gothic Medium" w:hAnsi="Franklin Gothic Medium"/>
              </w:rPr>
              <w:t>Respond to breakdowns in communication using communication repair techniques.</w:t>
            </w:r>
          </w:p>
        </w:tc>
      </w:tr>
      <w:tr w:rsidR="00E2759D" w:rsidRPr="00DC1634" w14:paraId="309BFB2F" w14:textId="77777777" w:rsidTr="00F7764B">
        <w:trPr>
          <w:trHeight w:val="230"/>
        </w:trPr>
        <w:tc>
          <w:tcPr>
            <w:tcW w:w="9698" w:type="dxa"/>
            <w:shd w:val="clear" w:color="auto" w:fill="auto"/>
            <w:tcMar>
              <w:top w:w="100" w:type="dxa"/>
              <w:left w:w="100" w:type="dxa"/>
              <w:bottom w:w="100" w:type="dxa"/>
              <w:right w:w="100" w:type="dxa"/>
            </w:tcMar>
          </w:tcPr>
          <w:p w14:paraId="64DA953C" w14:textId="77777777" w:rsidR="00E2759D" w:rsidRPr="00DC1634" w:rsidRDefault="00E2759D" w:rsidP="00F7764B">
            <w:pPr>
              <w:pStyle w:val="SyllTable"/>
              <w:rPr>
                <w:rFonts w:ascii="Franklin Gothic Medium" w:hAnsi="Franklin Gothic Medium"/>
              </w:rPr>
            </w:pPr>
            <w:r w:rsidRPr="00DC1634">
              <w:rPr>
                <w:rFonts w:ascii="Franklin Gothic Medium" w:hAnsi="Franklin Gothic Medium"/>
              </w:rPr>
              <w:lastRenderedPageBreak/>
              <w:t>Use reduced speech (e.g., “</w:t>
            </w:r>
            <w:proofErr w:type="spellStart"/>
            <w:r w:rsidRPr="00DC1634">
              <w:rPr>
                <w:rFonts w:ascii="Franklin Gothic Medium" w:hAnsi="Franklin Gothic Medium"/>
              </w:rPr>
              <w:t>wanna</w:t>
            </w:r>
            <w:proofErr w:type="spellEnd"/>
            <w:r w:rsidRPr="00DC1634">
              <w:rPr>
                <w:rFonts w:ascii="Franklin Gothic Medium" w:hAnsi="Franklin Gothic Medium"/>
              </w:rPr>
              <w:t>”) in informal conversation.</w:t>
            </w:r>
          </w:p>
        </w:tc>
      </w:tr>
      <w:tr w:rsidR="00E2759D" w:rsidRPr="00DC1634" w14:paraId="7CD22C22" w14:textId="77777777" w:rsidTr="00F7764B">
        <w:trPr>
          <w:trHeight w:val="230"/>
        </w:trPr>
        <w:tc>
          <w:tcPr>
            <w:tcW w:w="9698" w:type="dxa"/>
            <w:shd w:val="clear" w:color="auto" w:fill="auto"/>
            <w:tcMar>
              <w:top w:w="100" w:type="dxa"/>
              <w:left w:w="100" w:type="dxa"/>
              <w:bottom w:w="100" w:type="dxa"/>
              <w:right w:w="100" w:type="dxa"/>
            </w:tcMar>
          </w:tcPr>
          <w:p w14:paraId="6B00127D" w14:textId="77777777" w:rsidR="00E2759D" w:rsidRPr="00DC1634" w:rsidRDefault="00E2759D" w:rsidP="00F7764B">
            <w:pPr>
              <w:pStyle w:val="SyllTable"/>
              <w:rPr>
                <w:rFonts w:ascii="Franklin Gothic Medium" w:hAnsi="Franklin Gothic Medium"/>
              </w:rPr>
            </w:pPr>
            <w:r w:rsidRPr="00DC1634">
              <w:rPr>
                <w:rFonts w:ascii="Franklin Gothic Medium" w:hAnsi="Franklin Gothic Medium"/>
              </w:rPr>
              <w:t xml:space="preserve">Give a </w:t>
            </w:r>
            <w:proofErr w:type="gramStart"/>
            <w:r w:rsidRPr="00DC1634">
              <w:rPr>
                <w:rFonts w:ascii="Franklin Gothic Medium" w:hAnsi="Franklin Gothic Medium"/>
              </w:rPr>
              <w:t>5-7 minute</w:t>
            </w:r>
            <w:proofErr w:type="gramEnd"/>
            <w:r w:rsidRPr="00DC1634">
              <w:rPr>
                <w:rFonts w:ascii="Franklin Gothic Medium" w:hAnsi="Franklin Gothic Medium"/>
              </w:rPr>
              <w:t xml:space="preserve"> compare/contrast speech.</w:t>
            </w:r>
          </w:p>
        </w:tc>
      </w:tr>
      <w:tr w:rsidR="00E2759D" w:rsidRPr="00DC1634" w14:paraId="1FF35B44" w14:textId="77777777" w:rsidTr="00F7764B">
        <w:trPr>
          <w:trHeight w:val="230"/>
        </w:trPr>
        <w:tc>
          <w:tcPr>
            <w:tcW w:w="9698" w:type="dxa"/>
            <w:shd w:val="clear" w:color="auto" w:fill="auto"/>
            <w:tcMar>
              <w:top w:w="100" w:type="dxa"/>
              <w:left w:w="100" w:type="dxa"/>
              <w:bottom w:w="100" w:type="dxa"/>
              <w:right w:w="100" w:type="dxa"/>
            </w:tcMar>
          </w:tcPr>
          <w:p w14:paraId="25F415C1" w14:textId="77777777" w:rsidR="00E2759D" w:rsidRPr="00DC1634" w:rsidRDefault="00E2759D" w:rsidP="00F7764B">
            <w:pPr>
              <w:pStyle w:val="SyllTable"/>
              <w:rPr>
                <w:rFonts w:ascii="Franklin Gothic Medium" w:hAnsi="Franklin Gothic Medium"/>
              </w:rPr>
            </w:pPr>
            <w:r w:rsidRPr="00DC1634">
              <w:rPr>
                <w:rFonts w:ascii="Franklin Gothic Medium" w:hAnsi="Franklin Gothic Medium"/>
              </w:rPr>
              <w:t>Express agreement during a conversation.</w:t>
            </w:r>
          </w:p>
        </w:tc>
      </w:tr>
      <w:tr w:rsidR="00E2759D" w:rsidRPr="00DC1634" w14:paraId="66F7FEBB" w14:textId="77777777" w:rsidTr="00F7764B">
        <w:trPr>
          <w:trHeight w:val="446"/>
        </w:trPr>
        <w:tc>
          <w:tcPr>
            <w:tcW w:w="9698" w:type="dxa"/>
            <w:shd w:val="clear" w:color="auto" w:fill="auto"/>
            <w:tcMar>
              <w:top w:w="100" w:type="dxa"/>
              <w:left w:w="100" w:type="dxa"/>
              <w:bottom w:w="100" w:type="dxa"/>
              <w:right w:w="100" w:type="dxa"/>
            </w:tcMar>
          </w:tcPr>
          <w:p w14:paraId="5601047C" w14:textId="77777777" w:rsidR="00E2759D" w:rsidRPr="00DC1634" w:rsidRDefault="00E2759D" w:rsidP="00F7764B">
            <w:pPr>
              <w:pStyle w:val="SyllTable"/>
              <w:rPr>
                <w:rFonts w:ascii="Franklin Gothic Medium" w:hAnsi="Franklin Gothic Medium"/>
              </w:rPr>
            </w:pPr>
            <w:bookmarkStart w:id="3" w:name="OLE_LINK8"/>
            <w:r w:rsidRPr="00DC1634">
              <w:rPr>
                <w:rFonts w:ascii="Franklin Gothic Medium" w:hAnsi="Franklin Gothic Medium"/>
              </w:rPr>
              <w:t>Politely give advice to a peer.</w:t>
            </w:r>
          </w:p>
          <w:p w14:paraId="0015FF83" w14:textId="77777777" w:rsidR="00E2759D" w:rsidRPr="00DC1634" w:rsidRDefault="00E2759D" w:rsidP="00F7764B">
            <w:pPr>
              <w:pStyle w:val="SyllTable"/>
              <w:rPr>
                <w:rFonts w:ascii="Franklin Gothic Medium" w:hAnsi="Franklin Gothic Medium"/>
              </w:rPr>
            </w:pPr>
            <w:r w:rsidRPr="00DC1634">
              <w:rPr>
                <w:rFonts w:ascii="Franklin Gothic Medium" w:hAnsi="Franklin Gothic Medium"/>
              </w:rPr>
              <w:t>Politely accept or reject advice.</w:t>
            </w:r>
            <w:bookmarkEnd w:id="3"/>
          </w:p>
        </w:tc>
      </w:tr>
      <w:tr w:rsidR="00E2759D" w:rsidRPr="00DC1634" w14:paraId="00D4BD22" w14:textId="77777777" w:rsidTr="00F7764B">
        <w:trPr>
          <w:trHeight w:val="230"/>
        </w:trPr>
        <w:tc>
          <w:tcPr>
            <w:tcW w:w="9698" w:type="dxa"/>
            <w:shd w:val="clear" w:color="auto" w:fill="auto"/>
            <w:tcMar>
              <w:top w:w="100" w:type="dxa"/>
              <w:left w:w="100" w:type="dxa"/>
              <w:bottom w:w="100" w:type="dxa"/>
              <w:right w:w="100" w:type="dxa"/>
            </w:tcMar>
          </w:tcPr>
          <w:p w14:paraId="52F44A57" w14:textId="77777777" w:rsidR="00E2759D" w:rsidRPr="00DC1634" w:rsidRDefault="00E2759D" w:rsidP="00F7764B">
            <w:pPr>
              <w:pStyle w:val="SyllTable"/>
              <w:rPr>
                <w:rFonts w:ascii="Franklin Gothic Medium" w:hAnsi="Franklin Gothic Medium"/>
              </w:rPr>
            </w:pPr>
            <w:bookmarkStart w:id="4" w:name="OLE_LINK6"/>
            <w:bookmarkStart w:id="5" w:name="OLE_LINK9"/>
            <w:r w:rsidRPr="00DC1634">
              <w:rPr>
                <w:rFonts w:ascii="Franklin Gothic Medium" w:hAnsi="Franklin Gothic Medium"/>
              </w:rPr>
              <w:t>Express personal opinions during a conversation</w:t>
            </w:r>
            <w:bookmarkEnd w:id="4"/>
            <w:r w:rsidRPr="00DC1634">
              <w:rPr>
                <w:rFonts w:ascii="Franklin Gothic Medium" w:hAnsi="Franklin Gothic Medium"/>
              </w:rPr>
              <w:t>.</w:t>
            </w:r>
            <w:bookmarkEnd w:id="5"/>
          </w:p>
        </w:tc>
      </w:tr>
      <w:tr w:rsidR="00E2759D" w:rsidRPr="00DC1634" w14:paraId="4C2ED385" w14:textId="77777777" w:rsidTr="00F7764B">
        <w:trPr>
          <w:trHeight w:val="230"/>
        </w:trPr>
        <w:tc>
          <w:tcPr>
            <w:tcW w:w="9698" w:type="dxa"/>
            <w:shd w:val="clear" w:color="auto" w:fill="auto"/>
            <w:tcMar>
              <w:top w:w="100" w:type="dxa"/>
              <w:left w:w="100" w:type="dxa"/>
              <w:bottom w:w="100" w:type="dxa"/>
              <w:right w:w="100" w:type="dxa"/>
            </w:tcMar>
          </w:tcPr>
          <w:p w14:paraId="7C686670" w14:textId="77777777" w:rsidR="00E2759D" w:rsidRPr="00DC1634" w:rsidRDefault="00E2759D" w:rsidP="00F7764B">
            <w:pPr>
              <w:pStyle w:val="SyllTable"/>
              <w:rPr>
                <w:rFonts w:ascii="Franklin Gothic Medium" w:hAnsi="Franklin Gothic Medium"/>
              </w:rPr>
            </w:pPr>
            <w:r w:rsidRPr="00DC1634">
              <w:rPr>
                <w:rFonts w:ascii="Franklin Gothic Medium" w:hAnsi="Franklin Gothic Medium"/>
              </w:rPr>
              <w:t>Use appropriate non-verbal behavior while having a conversation, according to generally accepted norms of American culture.</w:t>
            </w:r>
          </w:p>
        </w:tc>
      </w:tr>
      <w:tr w:rsidR="00E2759D" w:rsidRPr="00DC1634" w14:paraId="22B7A8E5" w14:textId="77777777" w:rsidTr="00F7764B">
        <w:trPr>
          <w:trHeight w:val="230"/>
        </w:trPr>
        <w:tc>
          <w:tcPr>
            <w:tcW w:w="9698" w:type="dxa"/>
            <w:shd w:val="clear" w:color="auto" w:fill="auto"/>
            <w:tcMar>
              <w:top w:w="100" w:type="dxa"/>
              <w:left w:w="100" w:type="dxa"/>
              <w:bottom w:w="100" w:type="dxa"/>
              <w:right w:w="100" w:type="dxa"/>
            </w:tcMar>
          </w:tcPr>
          <w:p w14:paraId="3B756BDC" w14:textId="77777777" w:rsidR="00E2759D" w:rsidRPr="00DC1634" w:rsidRDefault="00E2759D" w:rsidP="00F7764B">
            <w:pPr>
              <w:pStyle w:val="SyllTable"/>
              <w:rPr>
                <w:rFonts w:ascii="Franklin Gothic Medium" w:hAnsi="Franklin Gothic Medium"/>
              </w:rPr>
            </w:pPr>
            <w:r w:rsidRPr="00DC1634">
              <w:rPr>
                <w:rFonts w:ascii="Franklin Gothic Medium" w:hAnsi="Franklin Gothic Medium"/>
              </w:rPr>
              <w:t>Respond to questions about progress on an assignment by expressing that the work is not yet complete and specifying when it will be completed.</w:t>
            </w:r>
          </w:p>
        </w:tc>
      </w:tr>
      <w:tr w:rsidR="00E2759D" w:rsidRPr="00DC1634" w14:paraId="2B29DE76" w14:textId="77777777" w:rsidTr="00F7764B">
        <w:trPr>
          <w:trHeight w:val="230"/>
        </w:trPr>
        <w:tc>
          <w:tcPr>
            <w:tcW w:w="9698" w:type="dxa"/>
            <w:shd w:val="clear" w:color="auto" w:fill="auto"/>
            <w:tcMar>
              <w:top w:w="100" w:type="dxa"/>
              <w:left w:w="100" w:type="dxa"/>
              <w:bottom w:w="100" w:type="dxa"/>
              <w:right w:w="100" w:type="dxa"/>
            </w:tcMar>
          </w:tcPr>
          <w:p w14:paraId="7AD72816" w14:textId="77777777" w:rsidR="00E2759D" w:rsidRPr="00DC1634" w:rsidRDefault="00E2759D" w:rsidP="00F7764B">
            <w:pPr>
              <w:pStyle w:val="SyllTable"/>
              <w:rPr>
                <w:rFonts w:ascii="Franklin Gothic Medium" w:hAnsi="Franklin Gothic Medium"/>
              </w:rPr>
            </w:pPr>
            <w:bookmarkStart w:id="6" w:name="OLE_LINK7"/>
            <w:r w:rsidRPr="00DC1634">
              <w:rPr>
                <w:rFonts w:ascii="Franklin Gothic Medium" w:hAnsi="Franklin Gothic Medium"/>
              </w:rPr>
              <w:t>Make small talk with a classmate.</w:t>
            </w:r>
            <w:bookmarkEnd w:id="6"/>
          </w:p>
        </w:tc>
      </w:tr>
      <w:tr w:rsidR="00E2759D" w:rsidRPr="00DC1634" w14:paraId="5CD25C5B" w14:textId="77777777" w:rsidTr="00F7764B">
        <w:trPr>
          <w:trHeight w:val="446"/>
        </w:trPr>
        <w:tc>
          <w:tcPr>
            <w:tcW w:w="9698" w:type="dxa"/>
            <w:shd w:val="clear" w:color="auto" w:fill="auto"/>
            <w:tcMar>
              <w:top w:w="100" w:type="dxa"/>
              <w:left w:w="100" w:type="dxa"/>
              <w:bottom w:w="100" w:type="dxa"/>
              <w:right w:w="100" w:type="dxa"/>
            </w:tcMar>
          </w:tcPr>
          <w:p w14:paraId="0048221F" w14:textId="77777777" w:rsidR="00E2759D" w:rsidRPr="00DC1634" w:rsidRDefault="00E2759D" w:rsidP="00F7764B">
            <w:pPr>
              <w:pStyle w:val="SyllTable"/>
              <w:rPr>
                <w:rFonts w:ascii="Franklin Gothic Medium" w:hAnsi="Franklin Gothic Medium"/>
              </w:rPr>
            </w:pPr>
            <w:r w:rsidRPr="00DC1634">
              <w:rPr>
                <w:rFonts w:ascii="Franklin Gothic Medium" w:hAnsi="Franklin Gothic Medium"/>
              </w:rPr>
              <w:t>Open and close a phone conversation appropriately.</w:t>
            </w:r>
          </w:p>
          <w:p w14:paraId="6A51BD26" w14:textId="77777777" w:rsidR="00E2759D" w:rsidRPr="00DC1634" w:rsidRDefault="00E2759D" w:rsidP="00F7764B">
            <w:pPr>
              <w:pStyle w:val="SyllTable"/>
              <w:rPr>
                <w:rFonts w:ascii="Franklin Gothic Medium" w:hAnsi="Franklin Gothic Medium"/>
              </w:rPr>
            </w:pPr>
            <w:r w:rsidRPr="00DC1634">
              <w:rPr>
                <w:rFonts w:ascii="Franklin Gothic Medium" w:hAnsi="Franklin Gothic Medium"/>
              </w:rPr>
              <w:t>Use communication repair strategies during a phone conversation.</w:t>
            </w:r>
          </w:p>
        </w:tc>
      </w:tr>
      <w:tr w:rsidR="00E2759D" w:rsidRPr="00DC1634" w14:paraId="37C7D4A5" w14:textId="77777777" w:rsidTr="00F7764B">
        <w:trPr>
          <w:trHeight w:val="230"/>
        </w:trPr>
        <w:tc>
          <w:tcPr>
            <w:tcW w:w="9698" w:type="dxa"/>
            <w:shd w:val="clear" w:color="auto" w:fill="auto"/>
            <w:tcMar>
              <w:top w:w="100" w:type="dxa"/>
              <w:left w:w="100" w:type="dxa"/>
              <w:bottom w:w="100" w:type="dxa"/>
              <w:right w:w="100" w:type="dxa"/>
            </w:tcMar>
          </w:tcPr>
          <w:p w14:paraId="0D2DF976" w14:textId="77777777" w:rsidR="00E2759D" w:rsidRPr="00DC1634" w:rsidRDefault="00E2759D" w:rsidP="00F7764B">
            <w:pPr>
              <w:pStyle w:val="SyllTable"/>
              <w:rPr>
                <w:rFonts w:ascii="Franklin Gothic Medium" w:hAnsi="Franklin Gothic Medium"/>
              </w:rPr>
            </w:pPr>
            <w:r w:rsidRPr="00DC1634">
              <w:rPr>
                <w:rFonts w:ascii="Franklin Gothic Medium" w:hAnsi="Franklin Gothic Medium"/>
              </w:rPr>
              <w:t>Use appropriate gestures to communicate ideas to an American.</w:t>
            </w:r>
          </w:p>
        </w:tc>
      </w:tr>
    </w:tbl>
    <w:bookmarkEnd w:id="0"/>
    <w:p w14:paraId="0835A14D" w14:textId="77777777" w:rsidR="00E2759D" w:rsidRPr="00DC1634" w:rsidRDefault="00E2759D" w:rsidP="00E2759D">
      <w:pPr>
        <w:pStyle w:val="SyllHeadings"/>
        <w:rPr>
          <w:rFonts w:ascii="Franklin Gothic Medium" w:hAnsi="Franklin Gothic Medium"/>
        </w:rPr>
      </w:pPr>
      <w:r w:rsidRPr="00DC1634">
        <w:rPr>
          <w:rFonts w:ascii="Franklin Gothic Medium" w:hAnsi="Franklin Gothic Medium"/>
        </w:rPr>
        <w:t xml:space="preserve">Attendance: </w:t>
      </w:r>
    </w:p>
    <w:p w14:paraId="0C79B4E8" w14:textId="77777777" w:rsidR="00E2759D" w:rsidRPr="00DC1634" w:rsidRDefault="00E2759D" w:rsidP="00E2759D">
      <w:pPr>
        <w:pStyle w:val="SyllNormal"/>
        <w:rPr>
          <w:rFonts w:ascii="Franklin Gothic Medium" w:hAnsi="Franklin Gothic Medium"/>
        </w:rPr>
      </w:pPr>
      <w:r w:rsidRPr="00DC1634">
        <w:rPr>
          <w:rFonts w:ascii="Franklin Gothic Medium" w:hAnsi="Franklin Gothic Medium"/>
        </w:rPr>
        <w:t xml:space="preserve">Students are expected to attend </w:t>
      </w:r>
      <w:r w:rsidRPr="00DC1634">
        <w:rPr>
          <w:rFonts w:ascii="Franklin Gothic Medium" w:hAnsi="Franklin Gothic Medium"/>
          <w:b/>
          <w:bCs/>
        </w:rPr>
        <w:t xml:space="preserve">ALL </w:t>
      </w:r>
      <w:r w:rsidRPr="00DC1634">
        <w:rPr>
          <w:rFonts w:ascii="Franklin Gothic Medium" w:hAnsi="Franklin Gothic Medium"/>
        </w:rPr>
        <w:t xml:space="preserve">classes to improve their English and meet their student visa requirements.  All classes begin promptly at their scheduled time. Students are expected to </w:t>
      </w:r>
      <w:r w:rsidRPr="00DC1634">
        <w:rPr>
          <w:rFonts w:ascii="Franklin Gothic Medium" w:hAnsi="Franklin Gothic Medium"/>
          <w:b/>
          <w:bCs/>
        </w:rPr>
        <w:t>arrive on time</w:t>
      </w:r>
      <w:r w:rsidRPr="00DC1634">
        <w:rPr>
          <w:rFonts w:ascii="Franklin Gothic Medium" w:hAnsi="Franklin Gothic Medium"/>
        </w:rPr>
        <w:t xml:space="preserve"> to participate actively and respectfully to the learning environment. </w:t>
      </w:r>
    </w:p>
    <w:p w14:paraId="341DE905" w14:textId="77777777" w:rsidR="00E2759D" w:rsidRPr="00DC1634" w:rsidRDefault="00E2759D" w:rsidP="00E2759D">
      <w:pPr>
        <w:pStyle w:val="SyllNormal"/>
        <w:numPr>
          <w:ilvl w:val="0"/>
          <w:numId w:val="2"/>
        </w:numPr>
        <w:rPr>
          <w:rFonts w:ascii="Franklin Gothic Medium" w:hAnsi="Franklin Gothic Medium"/>
        </w:rPr>
      </w:pPr>
      <w:r w:rsidRPr="00DC1634">
        <w:rPr>
          <w:rFonts w:ascii="Franklin Gothic Medium" w:hAnsi="Franklin Gothic Medium"/>
        </w:rPr>
        <w:t xml:space="preserve">If a student arrives late, between 1-15 minutes after the start of class, the student will be marked “Tardy.” </w:t>
      </w:r>
    </w:p>
    <w:p w14:paraId="7A813C41" w14:textId="77777777" w:rsidR="00E2759D" w:rsidRPr="00DC1634" w:rsidRDefault="00E2759D" w:rsidP="00E2759D">
      <w:pPr>
        <w:pStyle w:val="SyllNormal"/>
        <w:numPr>
          <w:ilvl w:val="0"/>
          <w:numId w:val="2"/>
        </w:numPr>
        <w:rPr>
          <w:rFonts w:ascii="Franklin Gothic Medium" w:hAnsi="Franklin Gothic Medium"/>
        </w:rPr>
      </w:pPr>
      <w:r w:rsidRPr="00DC1634">
        <w:rPr>
          <w:rFonts w:ascii="Franklin Gothic Medium" w:hAnsi="Franklin Gothic Medium"/>
        </w:rPr>
        <w:t>If a student arrives more than 15 minutes late to class, the student will be marked “Absent.”</w:t>
      </w:r>
    </w:p>
    <w:p w14:paraId="4AF188D7" w14:textId="77777777" w:rsidR="00E2759D" w:rsidRPr="00DC1634" w:rsidRDefault="00E2759D" w:rsidP="00E2759D">
      <w:pPr>
        <w:pStyle w:val="SyllNormal"/>
        <w:numPr>
          <w:ilvl w:val="0"/>
          <w:numId w:val="2"/>
        </w:numPr>
        <w:rPr>
          <w:rFonts w:ascii="Franklin Gothic Medium" w:hAnsi="Franklin Gothic Medium"/>
        </w:rPr>
      </w:pPr>
      <w:r w:rsidRPr="00DC1634">
        <w:rPr>
          <w:rFonts w:ascii="Franklin Gothic Medium" w:hAnsi="Franklin Gothic Medium"/>
        </w:rPr>
        <w:t xml:space="preserve">If a student leaves class at the break time and does not return, the student will be marked “Absent.” </w:t>
      </w:r>
    </w:p>
    <w:p w14:paraId="2F1B8A6E" w14:textId="77777777" w:rsidR="00E2759D" w:rsidRPr="00DC1634" w:rsidRDefault="00E2759D" w:rsidP="00E2759D">
      <w:pPr>
        <w:pStyle w:val="SyllNormal"/>
        <w:rPr>
          <w:rFonts w:ascii="Franklin Gothic Medium" w:hAnsi="Franklin Gothic Medium"/>
          <w:i/>
        </w:rPr>
      </w:pPr>
      <w:r w:rsidRPr="00DC1634">
        <w:rPr>
          <w:rFonts w:ascii="Franklin Gothic Medium" w:hAnsi="Franklin Gothic Medium"/>
        </w:rPr>
        <w:t>Students who fall below 80% total attendance may be subject to dismissal from the ALI.  For additional information on our attendance policy, please speak with your Advisor or the Student Services office.</w:t>
      </w:r>
      <w:r w:rsidRPr="00DC1634">
        <w:rPr>
          <w:rFonts w:ascii="Franklin Gothic Medium" w:hAnsi="Franklin Gothic Medium"/>
          <w:color w:val="1F497D"/>
        </w:rPr>
        <w:t xml:space="preserve"> </w:t>
      </w:r>
    </w:p>
    <w:p w14:paraId="63F84AB6" w14:textId="77777777" w:rsidR="00C6219D" w:rsidRPr="00371345" w:rsidRDefault="00C6219D" w:rsidP="00C6219D">
      <w:pPr>
        <w:rPr>
          <w:rFonts w:ascii="Franklin Gothic Medium" w:hAnsi="Franklin Gothic Medium"/>
          <w:b/>
          <w:sz w:val="20"/>
          <w:szCs w:val="20"/>
        </w:rPr>
      </w:pPr>
      <w:r w:rsidRPr="00371345">
        <w:rPr>
          <w:rFonts w:ascii="Franklin Gothic Medium" w:hAnsi="Franklin Gothic Medium"/>
          <w:b/>
          <w:sz w:val="20"/>
          <w:szCs w:val="20"/>
        </w:rPr>
        <w:t>Homework/In-class Assignments:</w:t>
      </w:r>
    </w:p>
    <w:p w14:paraId="47570939" w14:textId="77777777" w:rsidR="00C6219D" w:rsidRPr="00371345" w:rsidRDefault="00C6219D" w:rsidP="00C6219D">
      <w:pPr>
        <w:numPr>
          <w:ilvl w:val="0"/>
          <w:numId w:val="6"/>
        </w:numPr>
        <w:rPr>
          <w:rFonts w:ascii="Franklin Gothic Medium" w:hAnsi="Franklin Gothic Medium"/>
          <w:i/>
          <w:sz w:val="20"/>
          <w:szCs w:val="20"/>
        </w:rPr>
      </w:pPr>
      <w:r w:rsidRPr="00371345">
        <w:rPr>
          <w:rFonts w:ascii="Franklin Gothic Medium" w:hAnsi="Franklin Gothic Medium"/>
          <w:sz w:val="20"/>
          <w:szCs w:val="20"/>
        </w:rPr>
        <w:t xml:space="preserve">There will be homework that will need to be done out of class.  Homework assignments will include the completion of textbook exercises, handouts, and </w:t>
      </w:r>
      <w:proofErr w:type="gramStart"/>
      <w:r w:rsidRPr="00371345">
        <w:rPr>
          <w:rFonts w:ascii="Franklin Gothic Medium" w:hAnsi="Franklin Gothic Medium"/>
          <w:sz w:val="20"/>
          <w:szCs w:val="20"/>
        </w:rPr>
        <w:t>take home</w:t>
      </w:r>
      <w:proofErr w:type="gramEnd"/>
      <w:r w:rsidRPr="00371345">
        <w:rPr>
          <w:rFonts w:ascii="Franklin Gothic Medium" w:hAnsi="Franklin Gothic Medium"/>
          <w:sz w:val="20"/>
          <w:szCs w:val="20"/>
        </w:rPr>
        <w:t xml:space="preserve"> writing tasks.  Late homework will not be accepted.</w:t>
      </w:r>
    </w:p>
    <w:p w14:paraId="7109B921" w14:textId="77777777" w:rsidR="00C6219D" w:rsidRPr="00371345" w:rsidRDefault="00C6219D" w:rsidP="00C6219D">
      <w:pPr>
        <w:rPr>
          <w:rFonts w:ascii="Franklin Gothic Medium" w:hAnsi="Franklin Gothic Medium"/>
          <w:i/>
          <w:sz w:val="20"/>
          <w:szCs w:val="20"/>
        </w:rPr>
      </w:pPr>
    </w:p>
    <w:p w14:paraId="1D1016A2" w14:textId="77777777" w:rsidR="00C6219D" w:rsidRPr="00371345" w:rsidRDefault="00C6219D" w:rsidP="00C6219D">
      <w:pPr>
        <w:numPr>
          <w:ilvl w:val="0"/>
          <w:numId w:val="6"/>
        </w:numPr>
        <w:rPr>
          <w:rFonts w:ascii="Franklin Gothic Medium" w:hAnsi="Franklin Gothic Medium"/>
          <w:sz w:val="20"/>
          <w:szCs w:val="20"/>
        </w:rPr>
      </w:pPr>
      <w:r w:rsidRPr="00371345">
        <w:rPr>
          <w:rFonts w:ascii="Franklin Gothic Medium" w:hAnsi="Franklin Gothic Medium"/>
          <w:sz w:val="20"/>
          <w:szCs w:val="20"/>
        </w:rPr>
        <w:t>You will periodically be given other in-class assignments which will be graded. In-class assignments cannot be made-up.</w:t>
      </w:r>
    </w:p>
    <w:p w14:paraId="0D411135" w14:textId="77777777" w:rsidR="00C6219D" w:rsidRPr="00371345" w:rsidRDefault="00C6219D" w:rsidP="00C6219D">
      <w:pPr>
        <w:rPr>
          <w:rFonts w:ascii="Franklin Gothic Medium" w:hAnsi="Franklin Gothic Medium"/>
          <w:sz w:val="20"/>
          <w:szCs w:val="20"/>
        </w:rPr>
      </w:pPr>
    </w:p>
    <w:p w14:paraId="143DD541" w14:textId="77777777" w:rsidR="00C6219D" w:rsidRPr="00371345" w:rsidRDefault="00C6219D" w:rsidP="00C6219D">
      <w:pPr>
        <w:numPr>
          <w:ilvl w:val="0"/>
          <w:numId w:val="6"/>
        </w:numPr>
        <w:rPr>
          <w:rFonts w:ascii="Franklin Gothic Medium" w:hAnsi="Franklin Gothic Medium"/>
          <w:sz w:val="20"/>
          <w:szCs w:val="20"/>
        </w:rPr>
      </w:pPr>
      <w:r w:rsidRPr="00371345">
        <w:rPr>
          <w:rFonts w:ascii="Franklin Gothic Medium" w:hAnsi="Franklin Gothic Medium"/>
          <w:sz w:val="20"/>
          <w:szCs w:val="20"/>
        </w:rPr>
        <w:t xml:space="preserve">There will be short quizzes based on the textbook, listening assignments, presentations and lecture.  </w:t>
      </w:r>
      <w:r>
        <w:rPr>
          <w:rFonts w:ascii="Franklin Gothic Medium" w:hAnsi="Franklin Gothic Medium"/>
          <w:sz w:val="20"/>
          <w:szCs w:val="20"/>
        </w:rPr>
        <w:t>Some q</w:t>
      </w:r>
      <w:r w:rsidRPr="00371345">
        <w:rPr>
          <w:rFonts w:ascii="Franklin Gothic Medium" w:hAnsi="Franklin Gothic Medium"/>
          <w:sz w:val="20"/>
          <w:szCs w:val="20"/>
        </w:rPr>
        <w:t>uizzes will be announced in advance</w:t>
      </w:r>
      <w:r>
        <w:rPr>
          <w:rFonts w:ascii="Franklin Gothic Medium" w:hAnsi="Franklin Gothic Medium"/>
          <w:sz w:val="20"/>
          <w:szCs w:val="20"/>
        </w:rPr>
        <w:t>, others will not</w:t>
      </w:r>
      <w:r w:rsidRPr="00371345">
        <w:rPr>
          <w:rFonts w:ascii="Franklin Gothic Medium" w:hAnsi="Franklin Gothic Medium"/>
          <w:sz w:val="20"/>
          <w:szCs w:val="20"/>
        </w:rPr>
        <w:t>. Quizzes cannot be made-up.</w:t>
      </w:r>
    </w:p>
    <w:p w14:paraId="232ADE87" w14:textId="77777777" w:rsidR="00C6219D" w:rsidRPr="00371345" w:rsidRDefault="00C6219D" w:rsidP="00C6219D">
      <w:pPr>
        <w:rPr>
          <w:rFonts w:ascii="Franklin Gothic Medium" w:hAnsi="Franklin Gothic Medium"/>
          <w:sz w:val="20"/>
          <w:szCs w:val="20"/>
        </w:rPr>
      </w:pPr>
    </w:p>
    <w:p w14:paraId="3EA7B88F" w14:textId="77777777" w:rsidR="00C6219D" w:rsidRPr="00371345" w:rsidRDefault="00C6219D" w:rsidP="00C6219D">
      <w:pPr>
        <w:rPr>
          <w:rFonts w:ascii="Franklin Gothic Medium" w:hAnsi="Franklin Gothic Medium"/>
          <w:b/>
          <w:sz w:val="20"/>
          <w:szCs w:val="20"/>
        </w:rPr>
      </w:pPr>
      <w:r w:rsidRPr="00371345">
        <w:rPr>
          <w:rFonts w:ascii="Franklin Gothic Medium" w:hAnsi="Franklin Gothic Medium"/>
          <w:b/>
          <w:sz w:val="20"/>
          <w:szCs w:val="20"/>
        </w:rPr>
        <w:t>Listening Exams:</w:t>
      </w:r>
    </w:p>
    <w:p w14:paraId="436025C8" w14:textId="77777777" w:rsidR="00C6219D" w:rsidRPr="00371345" w:rsidRDefault="00C6219D" w:rsidP="00C6219D">
      <w:pPr>
        <w:numPr>
          <w:ilvl w:val="0"/>
          <w:numId w:val="6"/>
        </w:numPr>
        <w:rPr>
          <w:rFonts w:ascii="Franklin Gothic Medium" w:hAnsi="Franklin Gothic Medium"/>
          <w:sz w:val="20"/>
          <w:szCs w:val="20"/>
        </w:rPr>
      </w:pPr>
      <w:r w:rsidRPr="00371345">
        <w:rPr>
          <w:rFonts w:ascii="Franklin Gothic Medium" w:hAnsi="Franklin Gothic Medium"/>
          <w:sz w:val="20"/>
          <w:szCs w:val="20"/>
        </w:rPr>
        <w:lastRenderedPageBreak/>
        <w:t>There will be exams based on the textbook, listening assignments, and lecture.  Quizzes will be announced before the day of the quiz. Listening exams cannot be made-up unless prior arrangements are made with the instructor.</w:t>
      </w:r>
    </w:p>
    <w:p w14:paraId="5A964FB5" w14:textId="77777777" w:rsidR="00C6219D" w:rsidRPr="00371345" w:rsidRDefault="00C6219D" w:rsidP="00C6219D">
      <w:pPr>
        <w:rPr>
          <w:rFonts w:ascii="Franklin Gothic Medium" w:hAnsi="Franklin Gothic Medium"/>
          <w:sz w:val="20"/>
          <w:szCs w:val="20"/>
        </w:rPr>
      </w:pPr>
    </w:p>
    <w:p w14:paraId="537CBBBA" w14:textId="77777777" w:rsidR="00C6219D" w:rsidRPr="00371345" w:rsidRDefault="00C6219D" w:rsidP="00C6219D">
      <w:pPr>
        <w:numPr>
          <w:ilvl w:val="0"/>
          <w:numId w:val="6"/>
        </w:numPr>
        <w:rPr>
          <w:rFonts w:ascii="Franklin Gothic Medium" w:hAnsi="Franklin Gothic Medium"/>
          <w:sz w:val="20"/>
          <w:szCs w:val="20"/>
        </w:rPr>
      </w:pPr>
      <w:r w:rsidRPr="00371345">
        <w:rPr>
          <w:rFonts w:ascii="Franklin Gothic Medium" w:hAnsi="Franklin Gothic Medium"/>
          <w:sz w:val="20"/>
          <w:szCs w:val="20"/>
        </w:rPr>
        <w:t>There will also be Listening Final Exam and a Final Presentation. Both the finals will be prepared the by the ALI, not the instructor. Final Exams cannot be made-up.</w:t>
      </w:r>
    </w:p>
    <w:p w14:paraId="733ABAC4" w14:textId="77777777" w:rsidR="00C6219D" w:rsidRPr="00371345" w:rsidRDefault="00C6219D" w:rsidP="00C6219D">
      <w:pPr>
        <w:rPr>
          <w:rFonts w:ascii="Franklin Gothic Medium" w:hAnsi="Franklin Gothic Medium"/>
          <w:b/>
          <w:sz w:val="20"/>
          <w:szCs w:val="20"/>
        </w:rPr>
      </w:pPr>
    </w:p>
    <w:p w14:paraId="2F1BD622" w14:textId="77777777" w:rsidR="00C6219D" w:rsidRPr="00371345" w:rsidRDefault="00C6219D" w:rsidP="00C6219D">
      <w:pPr>
        <w:rPr>
          <w:rFonts w:ascii="Franklin Gothic Medium" w:hAnsi="Franklin Gothic Medium"/>
          <w:b/>
          <w:sz w:val="20"/>
          <w:szCs w:val="20"/>
        </w:rPr>
      </w:pPr>
      <w:r w:rsidRPr="00371345">
        <w:rPr>
          <w:rFonts w:ascii="Franklin Gothic Medium" w:hAnsi="Franklin Gothic Medium"/>
          <w:b/>
          <w:sz w:val="20"/>
          <w:szCs w:val="20"/>
        </w:rPr>
        <w:t>Presentations:</w:t>
      </w:r>
    </w:p>
    <w:p w14:paraId="59F2A39A" w14:textId="77777777" w:rsidR="00C6219D" w:rsidRPr="00371345" w:rsidRDefault="00C6219D" w:rsidP="00C6219D">
      <w:pPr>
        <w:numPr>
          <w:ilvl w:val="0"/>
          <w:numId w:val="6"/>
        </w:numPr>
        <w:tabs>
          <w:tab w:val="clear" w:pos="1080"/>
        </w:tabs>
        <w:rPr>
          <w:rFonts w:ascii="Franklin Gothic Medium" w:hAnsi="Franklin Gothic Medium"/>
          <w:sz w:val="20"/>
          <w:szCs w:val="20"/>
        </w:rPr>
      </w:pPr>
      <w:r w:rsidRPr="00371345">
        <w:rPr>
          <w:rFonts w:ascii="Franklin Gothic Medium" w:hAnsi="Franklin Gothic Medium"/>
          <w:sz w:val="20"/>
          <w:szCs w:val="20"/>
        </w:rPr>
        <w:t>You will give three major and various minor presentations throughout the semester to demonstrate your ability to give an academic presentation.</w:t>
      </w:r>
    </w:p>
    <w:p w14:paraId="4C7B2F33" w14:textId="77777777" w:rsidR="00C6219D" w:rsidRPr="00371345" w:rsidRDefault="00C6219D" w:rsidP="00C6219D">
      <w:pPr>
        <w:rPr>
          <w:rFonts w:ascii="Franklin Gothic Medium" w:hAnsi="Franklin Gothic Medium"/>
          <w:b/>
          <w:sz w:val="20"/>
          <w:szCs w:val="20"/>
        </w:rPr>
      </w:pPr>
    </w:p>
    <w:p w14:paraId="2CCE92B7" w14:textId="77777777" w:rsidR="00C6219D" w:rsidRPr="00371345" w:rsidRDefault="00C6219D" w:rsidP="00C6219D">
      <w:pPr>
        <w:rPr>
          <w:rFonts w:ascii="Franklin Gothic Medium" w:hAnsi="Franklin Gothic Medium"/>
          <w:b/>
          <w:sz w:val="20"/>
          <w:szCs w:val="20"/>
        </w:rPr>
      </w:pPr>
      <w:r w:rsidRPr="00371345">
        <w:rPr>
          <w:rFonts w:ascii="Franklin Gothic Medium" w:hAnsi="Franklin Gothic Medium"/>
          <w:b/>
          <w:sz w:val="20"/>
          <w:szCs w:val="20"/>
        </w:rPr>
        <w:t>Grading:</w:t>
      </w:r>
    </w:p>
    <w:p w14:paraId="0BDF527F" w14:textId="77777777" w:rsidR="00C6219D" w:rsidRPr="00371345" w:rsidRDefault="00C6219D" w:rsidP="00C6219D">
      <w:pPr>
        <w:tabs>
          <w:tab w:val="left" w:pos="2694"/>
        </w:tabs>
        <w:ind w:left="720"/>
        <w:rPr>
          <w:rFonts w:ascii="Franklin Gothic Medium" w:hAnsi="Franklin Gothic Medium"/>
          <w:sz w:val="20"/>
          <w:szCs w:val="20"/>
        </w:rPr>
      </w:pPr>
      <w:r w:rsidRPr="00371345">
        <w:rPr>
          <w:rFonts w:ascii="Franklin Gothic Medium" w:hAnsi="Franklin Gothic Medium"/>
          <w:sz w:val="20"/>
          <w:szCs w:val="20"/>
        </w:rPr>
        <w:t>Homework/In-Class/Quizzes</w:t>
      </w:r>
      <w:r w:rsidRPr="00371345">
        <w:rPr>
          <w:rFonts w:ascii="Franklin Gothic Medium" w:hAnsi="Franklin Gothic Medium"/>
          <w:sz w:val="20"/>
          <w:szCs w:val="20"/>
        </w:rPr>
        <w:tab/>
      </w:r>
      <w:r w:rsidRPr="00371345">
        <w:rPr>
          <w:rFonts w:ascii="Franklin Gothic Medium" w:hAnsi="Franklin Gothic Medium"/>
          <w:sz w:val="20"/>
          <w:szCs w:val="20"/>
        </w:rPr>
        <w:tab/>
        <w:t>30%</w:t>
      </w:r>
      <w:r w:rsidRPr="00371345">
        <w:rPr>
          <w:rFonts w:ascii="Franklin Gothic Medium" w:hAnsi="Franklin Gothic Medium"/>
          <w:sz w:val="20"/>
          <w:szCs w:val="20"/>
        </w:rPr>
        <w:tab/>
      </w:r>
    </w:p>
    <w:p w14:paraId="116C87B7" w14:textId="77777777" w:rsidR="00C6219D" w:rsidRPr="00371345" w:rsidRDefault="00C6219D" w:rsidP="00C6219D">
      <w:pPr>
        <w:tabs>
          <w:tab w:val="left" w:pos="2694"/>
        </w:tabs>
        <w:ind w:left="720" w:right="-160"/>
        <w:rPr>
          <w:rFonts w:ascii="Franklin Gothic Medium" w:hAnsi="Franklin Gothic Medium"/>
          <w:sz w:val="20"/>
          <w:szCs w:val="20"/>
        </w:rPr>
      </w:pPr>
      <w:r w:rsidRPr="00371345">
        <w:rPr>
          <w:rFonts w:ascii="Franklin Gothic Medium" w:hAnsi="Franklin Gothic Medium"/>
          <w:sz w:val="20"/>
          <w:szCs w:val="20"/>
        </w:rPr>
        <w:t>Presentations</w:t>
      </w:r>
      <w:r w:rsidRPr="00371345">
        <w:rPr>
          <w:rFonts w:ascii="Franklin Gothic Medium" w:hAnsi="Franklin Gothic Medium"/>
          <w:sz w:val="20"/>
          <w:szCs w:val="20"/>
        </w:rPr>
        <w:tab/>
      </w:r>
      <w:r w:rsidRPr="00371345">
        <w:rPr>
          <w:rFonts w:ascii="Franklin Gothic Medium" w:hAnsi="Franklin Gothic Medium"/>
          <w:sz w:val="20"/>
          <w:szCs w:val="20"/>
        </w:rPr>
        <w:tab/>
      </w:r>
      <w:r w:rsidRPr="00371345">
        <w:rPr>
          <w:rFonts w:ascii="Franklin Gothic Medium" w:hAnsi="Franklin Gothic Medium"/>
          <w:sz w:val="20"/>
          <w:szCs w:val="20"/>
        </w:rPr>
        <w:tab/>
      </w:r>
      <w:r w:rsidRPr="00371345">
        <w:rPr>
          <w:rFonts w:ascii="Franklin Gothic Medium" w:hAnsi="Franklin Gothic Medium"/>
          <w:sz w:val="20"/>
          <w:szCs w:val="20"/>
        </w:rPr>
        <w:tab/>
        <w:t>25%</w:t>
      </w:r>
      <w:r w:rsidRPr="00371345">
        <w:rPr>
          <w:rFonts w:ascii="Franklin Gothic Medium" w:hAnsi="Franklin Gothic Medium"/>
          <w:sz w:val="20"/>
          <w:szCs w:val="20"/>
        </w:rPr>
        <w:tab/>
      </w:r>
      <w:r w:rsidRPr="00371345">
        <w:rPr>
          <w:rFonts w:ascii="Franklin Gothic Medium" w:hAnsi="Franklin Gothic Medium"/>
          <w:sz w:val="20"/>
          <w:szCs w:val="20"/>
        </w:rPr>
        <w:tab/>
        <w:t>Final Presentation</w:t>
      </w:r>
      <w:r w:rsidRPr="00371345">
        <w:rPr>
          <w:rFonts w:ascii="Franklin Gothic Medium" w:hAnsi="Franklin Gothic Medium"/>
          <w:sz w:val="20"/>
          <w:szCs w:val="20"/>
        </w:rPr>
        <w:tab/>
        <w:t>10%</w:t>
      </w:r>
    </w:p>
    <w:p w14:paraId="0B9F2617" w14:textId="77777777" w:rsidR="00C6219D" w:rsidRPr="00371345" w:rsidRDefault="00C6219D" w:rsidP="00C6219D">
      <w:pPr>
        <w:tabs>
          <w:tab w:val="left" w:pos="2694"/>
        </w:tabs>
        <w:ind w:left="720"/>
        <w:rPr>
          <w:rFonts w:ascii="Franklin Gothic Medium" w:hAnsi="Franklin Gothic Medium"/>
          <w:sz w:val="20"/>
          <w:szCs w:val="20"/>
        </w:rPr>
      </w:pPr>
      <w:r w:rsidRPr="00371345">
        <w:rPr>
          <w:rFonts w:ascii="Franklin Gothic Medium" w:hAnsi="Franklin Gothic Medium"/>
          <w:sz w:val="20"/>
          <w:szCs w:val="20"/>
        </w:rPr>
        <w:t>Listening Exams</w:t>
      </w:r>
      <w:r w:rsidRPr="00371345">
        <w:rPr>
          <w:rFonts w:ascii="Franklin Gothic Medium" w:hAnsi="Franklin Gothic Medium"/>
          <w:sz w:val="20"/>
          <w:szCs w:val="20"/>
        </w:rPr>
        <w:tab/>
      </w:r>
      <w:r w:rsidRPr="00371345">
        <w:rPr>
          <w:rFonts w:ascii="Franklin Gothic Medium" w:hAnsi="Franklin Gothic Medium"/>
          <w:sz w:val="20"/>
          <w:szCs w:val="20"/>
        </w:rPr>
        <w:tab/>
      </w:r>
      <w:r w:rsidRPr="00371345">
        <w:rPr>
          <w:rFonts w:ascii="Franklin Gothic Medium" w:hAnsi="Franklin Gothic Medium"/>
          <w:sz w:val="20"/>
          <w:szCs w:val="20"/>
        </w:rPr>
        <w:tab/>
      </w:r>
      <w:r w:rsidRPr="00371345">
        <w:rPr>
          <w:rFonts w:ascii="Franklin Gothic Medium" w:hAnsi="Franklin Gothic Medium"/>
          <w:sz w:val="20"/>
          <w:szCs w:val="20"/>
        </w:rPr>
        <w:tab/>
        <w:t>25%</w:t>
      </w:r>
      <w:r w:rsidRPr="00371345">
        <w:rPr>
          <w:rFonts w:ascii="Franklin Gothic Medium" w:hAnsi="Franklin Gothic Medium"/>
          <w:sz w:val="20"/>
          <w:szCs w:val="20"/>
        </w:rPr>
        <w:tab/>
      </w:r>
      <w:r w:rsidRPr="00371345">
        <w:rPr>
          <w:rFonts w:ascii="Franklin Gothic Medium" w:hAnsi="Franklin Gothic Medium"/>
          <w:sz w:val="20"/>
          <w:szCs w:val="20"/>
        </w:rPr>
        <w:tab/>
        <w:t>Final Listening</w:t>
      </w:r>
      <w:r w:rsidRPr="00371345">
        <w:rPr>
          <w:rFonts w:ascii="Franklin Gothic Medium" w:hAnsi="Franklin Gothic Medium"/>
          <w:sz w:val="20"/>
          <w:szCs w:val="20"/>
        </w:rPr>
        <w:tab/>
      </w:r>
      <w:r w:rsidRPr="00371345">
        <w:rPr>
          <w:rFonts w:ascii="Franklin Gothic Medium" w:hAnsi="Franklin Gothic Medium"/>
          <w:sz w:val="20"/>
          <w:szCs w:val="20"/>
        </w:rPr>
        <w:tab/>
        <w:t>10%</w:t>
      </w:r>
    </w:p>
    <w:p w14:paraId="7384F314" w14:textId="77777777" w:rsidR="00C6219D" w:rsidRPr="00412369" w:rsidRDefault="00C6219D" w:rsidP="00C6219D">
      <w:pPr>
        <w:pStyle w:val="SyllHeadings"/>
      </w:pPr>
      <w:r w:rsidRPr="00412369">
        <w:t>Grading Scale: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87"/>
        <w:gridCol w:w="1865"/>
        <w:gridCol w:w="1865"/>
        <w:gridCol w:w="1867"/>
        <w:gridCol w:w="1866"/>
      </w:tblGrid>
      <w:tr w:rsidR="00C6219D" w14:paraId="71523A48" w14:textId="77777777" w:rsidTr="00F7764B">
        <w:tc>
          <w:tcPr>
            <w:tcW w:w="2203" w:type="dxa"/>
            <w:shd w:val="clear" w:color="auto" w:fill="auto"/>
          </w:tcPr>
          <w:p w14:paraId="4E6E4558" w14:textId="77777777" w:rsidR="00C6219D" w:rsidRDefault="00C6219D" w:rsidP="00F7764B">
            <w:pPr>
              <w:pStyle w:val="SyllTable"/>
            </w:pPr>
            <w:r w:rsidRPr="00A90BFF">
              <w:t>A+  97 – 100</w:t>
            </w:r>
          </w:p>
        </w:tc>
        <w:tc>
          <w:tcPr>
            <w:tcW w:w="2203" w:type="dxa"/>
            <w:shd w:val="clear" w:color="auto" w:fill="auto"/>
          </w:tcPr>
          <w:p w14:paraId="77671D34" w14:textId="77777777" w:rsidR="00C6219D" w:rsidRDefault="00C6219D" w:rsidP="00F7764B">
            <w:pPr>
              <w:pStyle w:val="SyllTable"/>
            </w:pPr>
            <w:r w:rsidRPr="00A90BFF">
              <w:t>B+  87 – 89</w:t>
            </w:r>
          </w:p>
        </w:tc>
        <w:tc>
          <w:tcPr>
            <w:tcW w:w="2203" w:type="dxa"/>
            <w:shd w:val="clear" w:color="auto" w:fill="auto"/>
          </w:tcPr>
          <w:p w14:paraId="49D844BB" w14:textId="77777777" w:rsidR="00C6219D" w:rsidRDefault="00C6219D" w:rsidP="00F7764B">
            <w:pPr>
              <w:pStyle w:val="SyllTable"/>
            </w:pPr>
            <w:r w:rsidRPr="00A90BFF">
              <w:t>C+  77 – 79</w:t>
            </w:r>
          </w:p>
        </w:tc>
        <w:tc>
          <w:tcPr>
            <w:tcW w:w="2203" w:type="dxa"/>
            <w:shd w:val="clear" w:color="auto" w:fill="auto"/>
          </w:tcPr>
          <w:p w14:paraId="08D1A90E" w14:textId="77777777" w:rsidR="00C6219D" w:rsidRDefault="00C6219D" w:rsidP="00F7764B">
            <w:pPr>
              <w:pStyle w:val="SyllTable"/>
            </w:pPr>
            <w:r w:rsidRPr="00A90BFF">
              <w:t>D+  67 – 69</w:t>
            </w:r>
          </w:p>
        </w:tc>
        <w:tc>
          <w:tcPr>
            <w:tcW w:w="2204" w:type="dxa"/>
            <w:tcBorders>
              <w:bottom w:val="single" w:sz="4" w:space="0" w:color="auto"/>
            </w:tcBorders>
            <w:shd w:val="clear" w:color="auto" w:fill="auto"/>
          </w:tcPr>
          <w:p w14:paraId="6E4F3FDF" w14:textId="77777777" w:rsidR="00C6219D" w:rsidRDefault="00C6219D" w:rsidP="00F7764B">
            <w:pPr>
              <w:pStyle w:val="SyllTable"/>
            </w:pPr>
            <w:r w:rsidRPr="00A90BFF">
              <w:t>F  0-59</w:t>
            </w:r>
          </w:p>
        </w:tc>
      </w:tr>
      <w:tr w:rsidR="00C6219D" w14:paraId="700686E6" w14:textId="77777777" w:rsidTr="00F7764B">
        <w:tc>
          <w:tcPr>
            <w:tcW w:w="2203" w:type="dxa"/>
            <w:shd w:val="clear" w:color="auto" w:fill="auto"/>
          </w:tcPr>
          <w:p w14:paraId="7A92C820" w14:textId="77777777" w:rsidR="00C6219D" w:rsidRDefault="00C6219D" w:rsidP="00F7764B">
            <w:pPr>
              <w:pStyle w:val="SyllTable"/>
            </w:pPr>
            <w:r w:rsidRPr="00A90BFF">
              <w:t>A    93 – 96</w:t>
            </w:r>
          </w:p>
        </w:tc>
        <w:tc>
          <w:tcPr>
            <w:tcW w:w="2203" w:type="dxa"/>
            <w:shd w:val="clear" w:color="auto" w:fill="auto"/>
          </w:tcPr>
          <w:p w14:paraId="6C146A16" w14:textId="77777777" w:rsidR="00C6219D" w:rsidRDefault="00C6219D" w:rsidP="00F7764B">
            <w:pPr>
              <w:pStyle w:val="SyllTable"/>
            </w:pPr>
            <w:r w:rsidRPr="00A90BFF">
              <w:t>B    83 – 86</w:t>
            </w:r>
          </w:p>
        </w:tc>
        <w:tc>
          <w:tcPr>
            <w:tcW w:w="2203" w:type="dxa"/>
            <w:shd w:val="clear" w:color="auto" w:fill="auto"/>
          </w:tcPr>
          <w:p w14:paraId="6636AE93" w14:textId="77777777" w:rsidR="00C6219D" w:rsidRDefault="00C6219D" w:rsidP="00F7764B">
            <w:pPr>
              <w:pStyle w:val="SyllTable"/>
            </w:pPr>
            <w:r w:rsidRPr="00A90BFF">
              <w:t>C    73 – 76</w:t>
            </w:r>
          </w:p>
        </w:tc>
        <w:tc>
          <w:tcPr>
            <w:tcW w:w="2203" w:type="dxa"/>
            <w:shd w:val="clear" w:color="auto" w:fill="auto"/>
          </w:tcPr>
          <w:p w14:paraId="5AD41C7C" w14:textId="77777777" w:rsidR="00C6219D" w:rsidRDefault="00C6219D" w:rsidP="00F7764B">
            <w:pPr>
              <w:pStyle w:val="SyllTable"/>
            </w:pPr>
            <w:r w:rsidRPr="00A90BFF">
              <w:t>D    63 – 66</w:t>
            </w:r>
          </w:p>
        </w:tc>
        <w:tc>
          <w:tcPr>
            <w:tcW w:w="2204" w:type="dxa"/>
            <w:tcBorders>
              <w:bottom w:val="nil"/>
              <w:right w:val="nil"/>
            </w:tcBorders>
            <w:shd w:val="clear" w:color="auto" w:fill="auto"/>
          </w:tcPr>
          <w:p w14:paraId="1655AE25" w14:textId="77777777" w:rsidR="00C6219D" w:rsidRDefault="00C6219D" w:rsidP="00F7764B">
            <w:pPr>
              <w:pStyle w:val="SyllTable"/>
            </w:pPr>
          </w:p>
        </w:tc>
      </w:tr>
      <w:tr w:rsidR="00C6219D" w14:paraId="4E403700" w14:textId="77777777" w:rsidTr="00F7764B">
        <w:tc>
          <w:tcPr>
            <w:tcW w:w="2203" w:type="dxa"/>
            <w:shd w:val="clear" w:color="auto" w:fill="auto"/>
          </w:tcPr>
          <w:p w14:paraId="45720E01" w14:textId="77777777" w:rsidR="00C6219D" w:rsidRDefault="00C6219D" w:rsidP="00F7764B">
            <w:pPr>
              <w:pStyle w:val="SyllTable"/>
            </w:pPr>
            <w:r w:rsidRPr="00A90BFF">
              <w:t>A-   90 – 92</w:t>
            </w:r>
          </w:p>
        </w:tc>
        <w:tc>
          <w:tcPr>
            <w:tcW w:w="2203" w:type="dxa"/>
            <w:shd w:val="clear" w:color="auto" w:fill="auto"/>
          </w:tcPr>
          <w:p w14:paraId="43901E4B" w14:textId="77777777" w:rsidR="00C6219D" w:rsidRDefault="00C6219D" w:rsidP="00F7764B">
            <w:pPr>
              <w:pStyle w:val="SyllTable"/>
            </w:pPr>
            <w:r w:rsidRPr="00A90BFF">
              <w:t>B-   80 – 82</w:t>
            </w:r>
          </w:p>
        </w:tc>
        <w:tc>
          <w:tcPr>
            <w:tcW w:w="2203" w:type="dxa"/>
            <w:shd w:val="clear" w:color="auto" w:fill="auto"/>
          </w:tcPr>
          <w:p w14:paraId="0AE70C99" w14:textId="77777777" w:rsidR="00C6219D" w:rsidRDefault="00C6219D" w:rsidP="00F7764B">
            <w:pPr>
              <w:pStyle w:val="SyllTable"/>
            </w:pPr>
            <w:r w:rsidRPr="00A90BFF">
              <w:t>C-   70 – 72</w:t>
            </w:r>
          </w:p>
        </w:tc>
        <w:tc>
          <w:tcPr>
            <w:tcW w:w="2203" w:type="dxa"/>
            <w:shd w:val="clear" w:color="auto" w:fill="auto"/>
          </w:tcPr>
          <w:p w14:paraId="5CDB0BE4" w14:textId="77777777" w:rsidR="00C6219D" w:rsidRDefault="00C6219D" w:rsidP="00F7764B">
            <w:pPr>
              <w:pStyle w:val="SyllTable"/>
            </w:pPr>
            <w:r w:rsidRPr="00A90BFF">
              <w:t>D-   60 – 62</w:t>
            </w:r>
          </w:p>
        </w:tc>
        <w:tc>
          <w:tcPr>
            <w:tcW w:w="2204" w:type="dxa"/>
            <w:tcBorders>
              <w:top w:val="nil"/>
              <w:bottom w:val="nil"/>
              <w:right w:val="nil"/>
            </w:tcBorders>
            <w:shd w:val="clear" w:color="auto" w:fill="auto"/>
          </w:tcPr>
          <w:p w14:paraId="5A642083" w14:textId="77777777" w:rsidR="00C6219D" w:rsidRDefault="00C6219D" w:rsidP="00F7764B">
            <w:pPr>
              <w:pStyle w:val="SyllTable"/>
            </w:pPr>
          </w:p>
        </w:tc>
      </w:tr>
    </w:tbl>
    <w:p w14:paraId="108AED0B" w14:textId="77777777" w:rsidR="00C6219D" w:rsidRPr="0083023F" w:rsidRDefault="00C6219D" w:rsidP="00C6219D">
      <w:pPr>
        <w:pStyle w:val="SyllNormal"/>
      </w:pPr>
      <w:r w:rsidRPr="0083023F">
        <w:t xml:space="preserve">Note: </w:t>
      </w:r>
      <w:proofErr w:type="gramStart"/>
      <w:r w:rsidRPr="0083023F">
        <w:t>In order to</w:t>
      </w:r>
      <w:proofErr w:type="gramEnd"/>
      <w:r w:rsidRPr="0083023F">
        <w:t xml:space="preserve"> pass this class, students must receive a 70% or above.  </w:t>
      </w:r>
      <w:r w:rsidRPr="0083023F">
        <w:tab/>
      </w:r>
      <w:r w:rsidRPr="0083023F">
        <w:tab/>
      </w:r>
      <w:r w:rsidRPr="0083023F">
        <w:tab/>
      </w:r>
      <w:r w:rsidRPr="0083023F">
        <w:tab/>
      </w:r>
      <w:r w:rsidRPr="0083023F">
        <w:tab/>
      </w:r>
    </w:p>
    <w:p w14:paraId="4984101F" w14:textId="77777777" w:rsidR="00E2759D" w:rsidRPr="00DC1634" w:rsidRDefault="00E2759D" w:rsidP="00E2759D">
      <w:pPr>
        <w:pStyle w:val="SyllHeadings"/>
        <w:rPr>
          <w:rFonts w:ascii="Franklin Gothic Medium" w:hAnsi="Franklin Gothic Medium"/>
        </w:rPr>
      </w:pPr>
      <w:r w:rsidRPr="00DC1634">
        <w:rPr>
          <w:rFonts w:ascii="Franklin Gothic Medium" w:hAnsi="Franklin Gothic Medium"/>
        </w:rPr>
        <w:t>Resources</w:t>
      </w:r>
    </w:p>
    <w:p w14:paraId="6A6B4D60" w14:textId="77777777" w:rsidR="00E2759D" w:rsidRPr="00DC1634" w:rsidRDefault="00E2759D" w:rsidP="00E2759D">
      <w:pPr>
        <w:pStyle w:val="SyllNormal"/>
        <w:rPr>
          <w:rFonts w:ascii="Franklin Gothic Medium" w:hAnsi="Franklin Gothic Medium"/>
        </w:rPr>
      </w:pPr>
      <w:r w:rsidRPr="00DC1634">
        <w:rPr>
          <w:rFonts w:ascii="Franklin Gothic Medium" w:hAnsi="Franklin Gothic Medium"/>
        </w:rPr>
        <w:t xml:space="preserve">ALI students can get help with learning and improving their English in the </w:t>
      </w:r>
      <w:r w:rsidRPr="00DC1634">
        <w:rPr>
          <w:rFonts w:ascii="Franklin Gothic Medium" w:hAnsi="Franklin Gothic Medium"/>
          <w:b/>
        </w:rPr>
        <w:t>Conversation Lab</w:t>
      </w:r>
      <w:r w:rsidRPr="00DC1634">
        <w:rPr>
          <w:rFonts w:ascii="Franklin Gothic Medium" w:hAnsi="Franklin Gothic Medium"/>
        </w:rPr>
        <w:t xml:space="preserve"> and </w:t>
      </w:r>
      <w:r w:rsidRPr="00DC1634">
        <w:rPr>
          <w:rFonts w:ascii="Franklin Gothic Medium" w:hAnsi="Franklin Gothic Medium"/>
          <w:b/>
        </w:rPr>
        <w:t>Homework Lab</w:t>
      </w:r>
      <w:r w:rsidRPr="00DC1634">
        <w:rPr>
          <w:rFonts w:ascii="Franklin Gothic Medium" w:hAnsi="Franklin Gothic Medium"/>
        </w:rPr>
        <w:t xml:space="preserve">. The labs start in week 2 of the semester. They are open Mondays, Tuesdays, Wednesdays, and Thursdays from 3:30pm-4:30pm. Your instructor will give you updated information about which rooms the labs are in. </w:t>
      </w:r>
    </w:p>
    <w:p w14:paraId="31844D18" w14:textId="77777777" w:rsidR="00E2759D" w:rsidRPr="00DC1634" w:rsidRDefault="00E2759D" w:rsidP="00E2759D">
      <w:pPr>
        <w:pStyle w:val="SyllHeadings"/>
        <w:rPr>
          <w:rFonts w:ascii="Franklin Gothic Medium" w:hAnsi="Franklin Gothic Medium"/>
        </w:rPr>
      </w:pPr>
      <w:r w:rsidRPr="00DC1634">
        <w:rPr>
          <w:rFonts w:ascii="Franklin Gothic Medium" w:hAnsi="Franklin Gothic Medium"/>
        </w:rPr>
        <w:t>Date of Final Exam:</w:t>
      </w:r>
    </w:p>
    <w:p w14:paraId="3B8E56CE" w14:textId="77777777" w:rsidR="00E2759D" w:rsidRPr="00DC1634" w:rsidRDefault="00E2759D" w:rsidP="00E2759D">
      <w:pPr>
        <w:pStyle w:val="SyllNormal"/>
        <w:numPr>
          <w:ilvl w:val="0"/>
          <w:numId w:val="5"/>
        </w:numPr>
        <w:rPr>
          <w:rFonts w:ascii="Franklin Gothic Medium" w:hAnsi="Franklin Gothic Medium"/>
          <w:i/>
        </w:rPr>
      </w:pPr>
      <w:r w:rsidRPr="00DC1634">
        <w:rPr>
          <w:rFonts w:ascii="Franklin Gothic Medium" w:hAnsi="Franklin Gothic Medium"/>
        </w:rPr>
        <w:t>Final Listening Exam will be on</w:t>
      </w:r>
    </w:p>
    <w:p w14:paraId="5EA4E271" w14:textId="77777777" w:rsidR="00E2759D" w:rsidRPr="00DC1634" w:rsidRDefault="00E2759D" w:rsidP="00E2759D">
      <w:pPr>
        <w:pStyle w:val="SyllNormal"/>
        <w:numPr>
          <w:ilvl w:val="0"/>
          <w:numId w:val="5"/>
        </w:numPr>
        <w:rPr>
          <w:rFonts w:ascii="Franklin Gothic Medium" w:hAnsi="Franklin Gothic Medium"/>
          <w:i/>
        </w:rPr>
      </w:pPr>
      <w:r w:rsidRPr="00DC1634">
        <w:rPr>
          <w:rFonts w:ascii="Franklin Gothic Medium" w:hAnsi="Franklin Gothic Medium"/>
        </w:rPr>
        <w:t xml:space="preserve">Final Presentations will be on </w:t>
      </w:r>
    </w:p>
    <w:p w14:paraId="768FFF6F" w14:textId="77777777" w:rsidR="00E2759D" w:rsidRPr="00DC1634" w:rsidRDefault="00E2759D" w:rsidP="00E2759D">
      <w:pPr>
        <w:pStyle w:val="SyllHeadings"/>
        <w:rPr>
          <w:rFonts w:ascii="Franklin Gothic Medium" w:hAnsi="Franklin Gothic Medium"/>
        </w:rPr>
      </w:pPr>
      <w:r w:rsidRPr="00DC1634">
        <w:rPr>
          <w:rFonts w:ascii="Franklin Gothic Medium" w:hAnsi="Franklin Gothic Medium"/>
        </w:rPr>
        <w:t>IEP Testing Policy RE: Smart Devices:</w:t>
      </w:r>
    </w:p>
    <w:p w14:paraId="0D47453B" w14:textId="77777777" w:rsidR="00E2759D" w:rsidRPr="00DC1634" w:rsidRDefault="00E2759D" w:rsidP="00E2759D">
      <w:pPr>
        <w:pStyle w:val="SyllNormal"/>
        <w:rPr>
          <w:rFonts w:ascii="Franklin Gothic Medium" w:hAnsi="Franklin Gothic Medium"/>
        </w:rPr>
      </w:pPr>
      <w:r w:rsidRPr="00DC1634">
        <w:rPr>
          <w:rFonts w:ascii="Franklin Gothic Medium" w:hAnsi="Franklin Gothic Medium"/>
        </w:rPr>
        <w:t>For all testing situations, students must leave their cell phones and all other smart devices in their backpacks at the front or back of the room until the test is complete.</w:t>
      </w:r>
    </w:p>
    <w:p w14:paraId="14428730" w14:textId="77777777" w:rsidR="00CB1B79" w:rsidRPr="00CB1B79" w:rsidRDefault="00CB1B79" w:rsidP="00CB1B79">
      <w:pPr>
        <w:pStyle w:val="SyllHeadings"/>
        <w:rPr>
          <w:rFonts w:ascii="Franklin Gothic Medium" w:hAnsi="Franklin Gothic Medium"/>
        </w:rPr>
      </w:pPr>
      <w:r w:rsidRPr="00CB1B79">
        <w:rPr>
          <w:rFonts w:ascii="Franklin Gothic Medium" w:hAnsi="Franklin Gothic Medium"/>
          <w:bCs/>
        </w:rPr>
        <w:t>CSULB Title IX Reporting Policy:</w:t>
      </w:r>
    </w:p>
    <w:p w14:paraId="5748FB4D" w14:textId="77777777" w:rsidR="00CB1B79" w:rsidRPr="00CB1B79" w:rsidRDefault="00CB1B79" w:rsidP="00CB1B79">
      <w:pPr>
        <w:pStyle w:val="SyllHeadings"/>
        <w:rPr>
          <w:rFonts w:ascii="Franklin Gothic Medium" w:hAnsi="Franklin Gothic Medium"/>
          <w:b w:val="0"/>
          <w:bCs/>
        </w:rPr>
      </w:pPr>
      <w:r w:rsidRPr="00CB1B79">
        <w:rPr>
          <w:rFonts w:ascii="Franklin Gothic Medium" w:hAnsi="Franklin Gothic Medium"/>
          <w:b w:val="0"/>
          <w:bCs/>
        </w:rPr>
        <w:t xml:space="preserve">Title IX prohibits gender discrimination, including sexual harassment and sexual misconduct. If you have experienced sexual harassment, sexual assault, rape, dating/domestic violence, or stalking, the Campus Confidential Advocate is available to help.  Jaqueline </w:t>
      </w:r>
      <w:proofErr w:type="spellStart"/>
      <w:r w:rsidRPr="00CB1B79">
        <w:rPr>
          <w:rFonts w:ascii="Franklin Gothic Medium" w:hAnsi="Franklin Gothic Medium"/>
          <w:b w:val="0"/>
          <w:bCs/>
        </w:rPr>
        <w:t>Urtez</w:t>
      </w:r>
      <w:proofErr w:type="spellEnd"/>
      <w:r w:rsidRPr="00CB1B79">
        <w:rPr>
          <w:rFonts w:ascii="Franklin Gothic Medium" w:hAnsi="Franklin Gothic Medium"/>
          <w:b w:val="0"/>
          <w:bCs/>
        </w:rPr>
        <w:t xml:space="preserve"> (e: advocate@csulb.edu, p: (562) 985-2668) can provide free and confidential support, accommodations, and referrals for victims without having to report the assault to campus authorities.  While students are welcome to discuss assaults with faculty or disclose such experiences in class discussions or assignments, both faculty and teaching assistants are responsible employees who are required to report all known incidents of sexual harassment/misconduct to the Office of Equity &amp; Diversity/Title IX Office for follow-up.  Reporting this information will result in the student being contacted by the Office of Equity &amp; Diversity/Title IX Office with information on accommodations and reporting options for possible investigation.  Students do </w:t>
      </w:r>
      <w:r w:rsidRPr="00CB1B79">
        <w:rPr>
          <w:rFonts w:ascii="Franklin Gothic Medium" w:hAnsi="Franklin Gothic Medium"/>
          <w:b w:val="0"/>
          <w:bCs/>
          <w:u w:val="single"/>
        </w:rPr>
        <w:t>not</w:t>
      </w:r>
      <w:r w:rsidRPr="00CB1B79">
        <w:rPr>
          <w:rFonts w:ascii="Franklin Gothic Medium" w:hAnsi="Franklin Gothic Medium"/>
          <w:b w:val="0"/>
          <w:bCs/>
        </w:rPr>
        <w:t xml:space="preserve"> need to respond to the Office of Equity &amp; Diversity/Title IX Office, but students who do wish to report the assault for possible investigation are encouraged to contact the Campus Confidential Advocate, who can help them through the reporting process, or they can report the assault directly to the Office of Equity &amp; Diversity/Title IX Office by completing </w:t>
      </w:r>
      <w:r w:rsidRPr="00CB1B79">
        <w:rPr>
          <w:rFonts w:ascii="Franklin Gothic Medium" w:hAnsi="Franklin Gothic Medium"/>
          <w:b w:val="0"/>
          <w:bCs/>
        </w:rPr>
        <w:lastRenderedPageBreak/>
        <w:t>an online reporting form at </w:t>
      </w:r>
      <w:hyperlink r:id="rId5" w:history="1">
        <w:r w:rsidRPr="00CB1B79">
          <w:rPr>
            <w:rStyle w:val="Hyperlink"/>
            <w:rFonts w:ascii="Franklin Gothic Medium" w:hAnsi="Franklin Gothic Medium"/>
            <w:b w:val="0"/>
            <w:bCs/>
          </w:rPr>
          <w:t>https://www.csulb.edu/equity-diversity/title-ix</w:t>
        </w:r>
      </w:hyperlink>
      <w:r w:rsidRPr="00CB1B79">
        <w:rPr>
          <w:rFonts w:ascii="Franklin Gothic Medium" w:hAnsi="Franklin Gothic Medium"/>
          <w:b w:val="0"/>
          <w:bCs/>
        </w:rPr>
        <w:t> or contacting the Office of Equity &amp; Diversity at </w:t>
      </w:r>
      <w:hyperlink r:id="rId6" w:history="1">
        <w:r w:rsidRPr="00CB1B79">
          <w:rPr>
            <w:rStyle w:val="Hyperlink"/>
            <w:rFonts w:ascii="Franklin Gothic Medium" w:hAnsi="Franklin Gothic Medium"/>
            <w:b w:val="0"/>
            <w:bCs/>
          </w:rPr>
          <w:t>OED@csulb.edu</w:t>
        </w:r>
      </w:hyperlink>
      <w:r w:rsidRPr="00CB1B79">
        <w:rPr>
          <w:rFonts w:ascii="Franklin Gothic Medium" w:hAnsi="Franklin Gothic Medium"/>
          <w:b w:val="0"/>
          <w:bCs/>
        </w:rPr>
        <w:t>.</w:t>
      </w:r>
    </w:p>
    <w:p w14:paraId="2AC1072E" w14:textId="6FF48FEE" w:rsidR="00E2759D" w:rsidRPr="00DC1634" w:rsidRDefault="00E2759D" w:rsidP="00E2759D">
      <w:pPr>
        <w:pStyle w:val="SyllHeadings"/>
        <w:rPr>
          <w:rFonts w:ascii="Franklin Gothic Medium" w:hAnsi="Franklin Gothic Medium"/>
          <w:b w:val="0"/>
        </w:rPr>
      </w:pPr>
    </w:p>
    <w:p w14:paraId="124FD98C" w14:textId="77777777" w:rsidR="00CB1B79" w:rsidRPr="00CB1B79" w:rsidRDefault="00CB1B79" w:rsidP="00CB1B79">
      <w:pPr>
        <w:pStyle w:val="SyllHeadings"/>
        <w:rPr>
          <w:rFonts w:ascii="Franklin Gothic Medium" w:hAnsi="Franklin Gothic Medium"/>
        </w:rPr>
      </w:pPr>
      <w:r w:rsidRPr="00CB1B79">
        <w:rPr>
          <w:rFonts w:ascii="Franklin Gothic Medium" w:hAnsi="Franklin Gothic Medium"/>
          <w:bCs/>
        </w:rPr>
        <w:t xml:space="preserve">AI or Artificial Intelligence/ </w:t>
      </w:r>
      <w:proofErr w:type="spellStart"/>
      <w:r w:rsidRPr="00CB1B79">
        <w:rPr>
          <w:rFonts w:ascii="Franklin Gothic Medium" w:hAnsi="Franklin Gothic Medium"/>
          <w:bCs/>
        </w:rPr>
        <w:t>ChatBot</w:t>
      </w:r>
      <w:proofErr w:type="spellEnd"/>
      <w:r w:rsidRPr="00CB1B79">
        <w:rPr>
          <w:rFonts w:ascii="Franklin Gothic Medium" w:hAnsi="Franklin Gothic Medium"/>
          <w:bCs/>
        </w:rPr>
        <w:t xml:space="preserve">: </w:t>
      </w:r>
    </w:p>
    <w:p w14:paraId="1C5988CF" w14:textId="77777777" w:rsidR="00CB1B79" w:rsidRPr="00DC1634" w:rsidRDefault="00CB1B79" w:rsidP="00CB1B79">
      <w:pPr>
        <w:pStyle w:val="SyllHeadings"/>
        <w:rPr>
          <w:rFonts w:ascii="Franklin Gothic Medium" w:hAnsi="Franklin Gothic Medium"/>
          <w:b w:val="0"/>
          <w:bCs/>
        </w:rPr>
      </w:pPr>
      <w:r w:rsidRPr="00CB1B79">
        <w:rPr>
          <w:rFonts w:ascii="Franklin Gothic Medium" w:hAnsi="Franklin Gothic Medium"/>
          <w:b w:val="0"/>
          <w:bCs/>
        </w:rPr>
        <w:t>The composition courses offered at the American Language Institute adhere to our department, college and institution’s standard of excellence. Our courses are designed to equip students with the skills they need to be successful critical thinkers and communicators. Hence, we do not accept work that demonstrates the use of any AI. Work submitted that has the content or voice of AI will not be accepted and will receive a zero for that assignment. Submissions are also subject to our campus software AI detection on Turnitin: this is used on Canvas.  </w:t>
      </w:r>
    </w:p>
    <w:p w14:paraId="2A22063F" w14:textId="77777777" w:rsidR="00CB1B79" w:rsidRPr="00CB1B79" w:rsidRDefault="00CB1B79" w:rsidP="00CB1B79">
      <w:pPr>
        <w:pStyle w:val="SyllHeadings"/>
        <w:rPr>
          <w:rFonts w:ascii="Franklin Gothic Medium" w:hAnsi="Franklin Gothic Medium"/>
          <w:b w:val="0"/>
          <w:bCs/>
        </w:rPr>
      </w:pPr>
    </w:p>
    <w:p w14:paraId="3ADCD106" w14:textId="77777777" w:rsidR="00CB1B79" w:rsidRPr="00DC1634" w:rsidRDefault="00CB1B79" w:rsidP="00CB1B79">
      <w:pPr>
        <w:pStyle w:val="SyllHeadings"/>
        <w:rPr>
          <w:rFonts w:ascii="Franklin Gothic Medium" w:hAnsi="Franklin Gothic Medium"/>
          <w:b w:val="0"/>
          <w:bCs/>
        </w:rPr>
      </w:pPr>
      <w:r w:rsidRPr="00DC1634">
        <w:rPr>
          <w:rFonts w:ascii="Franklin Gothic Medium" w:hAnsi="Franklin Gothic Medium"/>
          <w:bCs/>
        </w:rPr>
        <w:t xml:space="preserve">Academic Integrity, Plagiarism and Appropriate Documentation:  </w:t>
      </w:r>
      <w:r w:rsidRPr="00DC1634">
        <w:rPr>
          <w:rFonts w:ascii="Franklin Gothic Medium" w:hAnsi="Franklin Gothic Medium"/>
          <w:b w:val="0"/>
          <w:bCs/>
        </w:rPr>
        <w:t>All work that you submit must be your own, original work. Using the ideas or words of another person as if it were your own is plagiarism: this includes the use of AI/</w:t>
      </w:r>
      <w:proofErr w:type="spellStart"/>
      <w:r w:rsidRPr="00DC1634">
        <w:rPr>
          <w:rFonts w:ascii="Franklin Gothic Medium" w:hAnsi="Franklin Gothic Medium"/>
          <w:b w:val="0"/>
          <w:bCs/>
        </w:rPr>
        <w:t>ChatBot</w:t>
      </w:r>
      <w:proofErr w:type="spellEnd"/>
      <w:r w:rsidRPr="00DC1634">
        <w:rPr>
          <w:rFonts w:ascii="Franklin Gothic Medium" w:hAnsi="Franklin Gothic Medium"/>
          <w:b w:val="0"/>
          <w:bCs/>
        </w:rPr>
        <w:t>, the use of any translation device such as “google translate” or other related service that does not involve individual thought and direct transference of language acquisition.</w:t>
      </w:r>
    </w:p>
    <w:p w14:paraId="22C41253" w14:textId="77777777" w:rsidR="00CB1B79" w:rsidRPr="00DC1634" w:rsidRDefault="00CB1B79" w:rsidP="00CB1B79">
      <w:pPr>
        <w:pStyle w:val="SyllHeadings"/>
        <w:rPr>
          <w:rFonts w:ascii="Franklin Gothic Medium" w:hAnsi="Franklin Gothic Medium"/>
          <w:b w:val="0"/>
          <w:bCs/>
        </w:rPr>
      </w:pPr>
    </w:p>
    <w:p w14:paraId="29A66CA5" w14:textId="444B95F1" w:rsidR="00E2759D" w:rsidRPr="00DC1634" w:rsidRDefault="00E2759D" w:rsidP="00CB1B79">
      <w:pPr>
        <w:pStyle w:val="SyllHeadings"/>
        <w:rPr>
          <w:rFonts w:ascii="Franklin Gothic Medium" w:hAnsi="Franklin Gothic Medium"/>
        </w:rPr>
      </w:pPr>
      <w:r w:rsidRPr="00DC1634">
        <w:rPr>
          <w:rFonts w:ascii="Franklin Gothic Medium" w:hAnsi="Franklin Gothic Medium"/>
        </w:rPr>
        <w:t>CSULB Tobacco and Smoking Policy:</w:t>
      </w:r>
    </w:p>
    <w:p w14:paraId="70A2BB06" w14:textId="77777777" w:rsidR="00E2759D" w:rsidRPr="00DC1634" w:rsidRDefault="00E2759D" w:rsidP="00E2759D">
      <w:pPr>
        <w:pStyle w:val="SyllNormal"/>
        <w:rPr>
          <w:rFonts w:ascii="Franklin Gothic Medium" w:hAnsi="Franklin Gothic Medium"/>
        </w:rPr>
      </w:pPr>
      <w:r w:rsidRPr="00DC1634">
        <w:rPr>
          <w:rFonts w:ascii="Franklin Gothic Medium" w:hAnsi="Franklin Gothic Medium"/>
        </w:rPr>
        <w:t>California State University, Long Beach has a responsibility to provide employees and students with a safe working and learning environment. Given the fact that smoking is the most significant cause of premature and preventable death in the United States today, California State University, Long Beach is 100% smoke, vapor, and tobacco-free.</w:t>
      </w:r>
    </w:p>
    <w:p w14:paraId="2DEDC127" w14:textId="77777777" w:rsidR="00E2759D" w:rsidRPr="00DC1634" w:rsidRDefault="00E2759D" w:rsidP="00E2759D">
      <w:pPr>
        <w:pStyle w:val="SyllHeadings"/>
        <w:rPr>
          <w:rFonts w:ascii="Franklin Gothic Medium" w:hAnsi="Franklin Gothic Medium"/>
        </w:rPr>
      </w:pPr>
      <w:r w:rsidRPr="00DC1634">
        <w:rPr>
          <w:rFonts w:ascii="Franklin Gothic Medium" w:hAnsi="Franklin Gothic Medium"/>
        </w:rPr>
        <w:t>CSULB Students with Disabilities Policy</w:t>
      </w:r>
    </w:p>
    <w:p w14:paraId="1517C545" w14:textId="77777777" w:rsidR="00E2759D" w:rsidRPr="00DC1634" w:rsidRDefault="00E2759D" w:rsidP="00E2759D">
      <w:pPr>
        <w:pStyle w:val="SyllNormal"/>
        <w:rPr>
          <w:rFonts w:ascii="Franklin Gothic Medium" w:hAnsi="Franklin Gothic Medium"/>
          <w:szCs w:val="22"/>
        </w:rPr>
      </w:pPr>
      <w:r w:rsidRPr="00DC1634">
        <w:rPr>
          <w:rFonts w:ascii="Franklin Gothic Medium" w:hAnsi="Franklin Gothic Medium"/>
        </w:rPr>
        <w:t>Students with a disability or medical restriction who are requesting a classroom accommodation should contact the Bob Murphy Access Center (BMAC) at 562-985-5401 or visit the Student Success Center, Suite 110 during 8AM-5PM weekday hours.  BMAC will work with the student to identify a reasonable accommodation in partnership with appropriate academic offices and medical providers.  We encourage students to reach out to BMAC as soon as possible.</w:t>
      </w:r>
    </w:p>
    <w:p w14:paraId="4BF7A236" w14:textId="77777777" w:rsidR="00E2759D" w:rsidRPr="00DC1634" w:rsidRDefault="00E2759D" w:rsidP="00E2759D">
      <w:pPr>
        <w:pStyle w:val="SyllNormal"/>
        <w:rPr>
          <w:rFonts w:ascii="Franklin Gothic Medium" w:hAnsi="Franklin Gothic Medium"/>
        </w:rPr>
      </w:pPr>
      <w:r w:rsidRPr="00DC1634">
        <w:rPr>
          <w:rFonts w:ascii="Franklin Gothic Medium" w:hAnsi="Franklin Gothic Medium"/>
        </w:rPr>
        <w:t>Please let the ALI know if you have any questions.</w:t>
      </w:r>
    </w:p>
    <w:p w14:paraId="7616C9A8" w14:textId="77777777" w:rsidR="00E2759D" w:rsidRPr="00DC1634" w:rsidRDefault="00E2759D" w:rsidP="00E2759D">
      <w:pPr>
        <w:pStyle w:val="SyllNormal"/>
        <w:rPr>
          <w:rFonts w:ascii="Franklin Gothic Medium" w:hAnsi="Franklin Gothic Medium"/>
        </w:rPr>
      </w:pPr>
      <w:hyperlink r:id="rId7" w:history="1">
        <w:r w:rsidRPr="00DC1634">
          <w:rPr>
            <w:rFonts w:ascii="Franklin Gothic Medium" w:hAnsi="Franklin Gothic Medium"/>
          </w:rPr>
          <w:t>http://web.csulb.edu/divisions/students/dss/</w:t>
        </w:r>
      </w:hyperlink>
    </w:p>
    <w:p w14:paraId="63431C47" w14:textId="77777777" w:rsidR="00E2759D" w:rsidRPr="00DC1634" w:rsidRDefault="00E2759D" w:rsidP="00E2759D">
      <w:pPr>
        <w:pStyle w:val="SyllHeadings"/>
        <w:rPr>
          <w:rFonts w:ascii="Franklin Gothic Medium" w:hAnsi="Franklin Gothic Medium"/>
        </w:rPr>
      </w:pPr>
      <w:r w:rsidRPr="00DC1634">
        <w:rPr>
          <w:rFonts w:ascii="Franklin Gothic Medium" w:hAnsi="Franklin Gothic Medium"/>
        </w:rPr>
        <w:t>Cheating Policy:</w:t>
      </w:r>
    </w:p>
    <w:p w14:paraId="20A0BF83" w14:textId="77777777" w:rsidR="00E2759D" w:rsidRPr="00DC1634" w:rsidRDefault="00E2759D" w:rsidP="00E2759D">
      <w:pPr>
        <w:pStyle w:val="SyllNormal"/>
        <w:rPr>
          <w:rFonts w:ascii="Franklin Gothic Medium" w:hAnsi="Franklin Gothic Medium"/>
        </w:rPr>
      </w:pPr>
      <w:r w:rsidRPr="00DC1634">
        <w:rPr>
          <w:rFonts w:ascii="Franklin Gothic Medium" w:hAnsi="Franklin Gothic Medium"/>
        </w:rPr>
        <w:t>The ALI follows the CSULB catalogue section on “Faculty Responsibilities in Allegations of Cheating or Plagiarism”</w:t>
      </w:r>
    </w:p>
    <w:p w14:paraId="51DFD7C2" w14:textId="77777777" w:rsidR="00E2759D" w:rsidRPr="00DC1634" w:rsidRDefault="00E2759D" w:rsidP="00E2759D">
      <w:pPr>
        <w:pStyle w:val="SyllNormal"/>
        <w:numPr>
          <w:ilvl w:val="0"/>
          <w:numId w:val="3"/>
        </w:numPr>
        <w:rPr>
          <w:rFonts w:ascii="Franklin Gothic Medium" w:hAnsi="Franklin Gothic Medium"/>
        </w:rPr>
      </w:pPr>
      <w:r w:rsidRPr="00DC1634">
        <w:rPr>
          <w:rFonts w:ascii="Franklin Gothic Medium" w:hAnsi="Franklin Gothic Medium"/>
        </w:rPr>
        <w:t xml:space="preserve">Statement of Plagiarism: </w:t>
      </w:r>
    </w:p>
    <w:p w14:paraId="13651F25" w14:textId="77777777" w:rsidR="00E2759D" w:rsidRPr="00DC1634" w:rsidRDefault="00E2759D" w:rsidP="00E2759D">
      <w:pPr>
        <w:pStyle w:val="SyllNormal"/>
        <w:numPr>
          <w:ilvl w:val="1"/>
          <w:numId w:val="3"/>
        </w:numPr>
        <w:rPr>
          <w:rFonts w:ascii="Franklin Gothic Medium" w:hAnsi="Franklin Gothic Medium"/>
        </w:rPr>
      </w:pPr>
      <w:r w:rsidRPr="00DC1634">
        <w:rPr>
          <w:rFonts w:ascii="Franklin Gothic Medium" w:hAnsi="Franklin Gothic Medium"/>
        </w:rPr>
        <w:t xml:space="preserve">Whenever you use the words or ideas of others, you have an obligation to quote and credit those sources.  Any of the following acts can be classified as plagiarism: failing to provide citations for borrowed information, failing to enclose the borrowed words of another in quotation marks, and failing to render summaries or paraphrases into language varied enough from the original without citations.  </w:t>
      </w:r>
    </w:p>
    <w:p w14:paraId="296896F9" w14:textId="77777777" w:rsidR="00E2759D" w:rsidRPr="00DC1634" w:rsidRDefault="00E2759D" w:rsidP="00E2759D">
      <w:pPr>
        <w:pStyle w:val="SyllNormal"/>
        <w:numPr>
          <w:ilvl w:val="0"/>
          <w:numId w:val="3"/>
        </w:numPr>
        <w:rPr>
          <w:rFonts w:ascii="Franklin Gothic Medium" w:hAnsi="Franklin Gothic Medium"/>
        </w:rPr>
      </w:pPr>
      <w:r w:rsidRPr="00DC1634">
        <w:rPr>
          <w:rFonts w:ascii="Franklin Gothic Medium" w:hAnsi="Franklin Gothic Medium"/>
        </w:rPr>
        <w:t>One or more of the following actions are available to the teacher if a student has cheated or plagiarized on any work done for class:</w:t>
      </w:r>
    </w:p>
    <w:p w14:paraId="2C74A1B4" w14:textId="77777777" w:rsidR="00E2759D" w:rsidRPr="00DC1634" w:rsidRDefault="00E2759D" w:rsidP="00E2759D">
      <w:pPr>
        <w:pStyle w:val="SyllNormal"/>
        <w:numPr>
          <w:ilvl w:val="1"/>
          <w:numId w:val="3"/>
        </w:numPr>
        <w:rPr>
          <w:rFonts w:ascii="Franklin Gothic Medium" w:hAnsi="Franklin Gothic Medium"/>
        </w:rPr>
      </w:pPr>
      <w:r w:rsidRPr="00DC1634">
        <w:rPr>
          <w:rFonts w:ascii="Franklin Gothic Medium" w:hAnsi="Franklin Gothic Medium"/>
        </w:rPr>
        <w:t xml:space="preserve">Levels of reprimand/action: </w:t>
      </w:r>
    </w:p>
    <w:p w14:paraId="116C48AA" w14:textId="77777777" w:rsidR="00E2759D" w:rsidRPr="00DC1634" w:rsidRDefault="00E2759D" w:rsidP="00E2759D">
      <w:pPr>
        <w:pStyle w:val="SyllNormal"/>
        <w:numPr>
          <w:ilvl w:val="0"/>
          <w:numId w:val="4"/>
        </w:numPr>
        <w:rPr>
          <w:rFonts w:ascii="Franklin Gothic Medium" w:hAnsi="Franklin Gothic Medium"/>
        </w:rPr>
      </w:pPr>
      <w:r w:rsidRPr="00DC1634">
        <w:rPr>
          <w:rFonts w:ascii="Franklin Gothic Medium" w:hAnsi="Franklin Gothic Medium"/>
        </w:rPr>
        <w:t>Review—no action</w:t>
      </w:r>
    </w:p>
    <w:p w14:paraId="022C662C" w14:textId="77777777" w:rsidR="00E2759D" w:rsidRPr="00DC1634" w:rsidRDefault="00E2759D" w:rsidP="00E2759D">
      <w:pPr>
        <w:pStyle w:val="SyllNormal"/>
        <w:numPr>
          <w:ilvl w:val="0"/>
          <w:numId w:val="4"/>
        </w:numPr>
        <w:rPr>
          <w:rFonts w:ascii="Franklin Gothic Medium" w:hAnsi="Franklin Gothic Medium"/>
        </w:rPr>
      </w:pPr>
      <w:r w:rsidRPr="00DC1634">
        <w:rPr>
          <w:rFonts w:ascii="Franklin Gothic Medium" w:hAnsi="Franklin Gothic Medium"/>
        </w:rPr>
        <w:t>The student receives an oral reprimand</w:t>
      </w:r>
    </w:p>
    <w:p w14:paraId="7C58533D" w14:textId="77777777" w:rsidR="00E2759D" w:rsidRPr="00DC1634" w:rsidRDefault="00E2759D" w:rsidP="00E2759D">
      <w:pPr>
        <w:pStyle w:val="SyllNormal"/>
        <w:numPr>
          <w:ilvl w:val="0"/>
          <w:numId w:val="4"/>
        </w:numPr>
        <w:rPr>
          <w:rFonts w:ascii="Franklin Gothic Medium" w:hAnsi="Franklin Gothic Medium"/>
        </w:rPr>
      </w:pPr>
      <w:r w:rsidRPr="00DC1634">
        <w:rPr>
          <w:rFonts w:ascii="Franklin Gothic Medium" w:hAnsi="Franklin Gothic Medium"/>
        </w:rPr>
        <w:t>The student is required to re-do the work</w:t>
      </w:r>
    </w:p>
    <w:p w14:paraId="637E4046" w14:textId="77777777" w:rsidR="00E2759D" w:rsidRPr="00DC1634" w:rsidRDefault="00E2759D" w:rsidP="00E2759D">
      <w:pPr>
        <w:pStyle w:val="SyllNormal"/>
        <w:numPr>
          <w:ilvl w:val="0"/>
          <w:numId w:val="4"/>
        </w:numPr>
        <w:rPr>
          <w:rFonts w:ascii="Franklin Gothic Medium" w:hAnsi="Franklin Gothic Medium"/>
        </w:rPr>
      </w:pPr>
      <w:r w:rsidRPr="00DC1634">
        <w:rPr>
          <w:rFonts w:ascii="Franklin Gothic Medium" w:hAnsi="Franklin Gothic Medium"/>
        </w:rPr>
        <w:lastRenderedPageBreak/>
        <w:t>The student receives a score of “0” on the work</w:t>
      </w:r>
    </w:p>
    <w:p w14:paraId="7D74AA99" w14:textId="77777777" w:rsidR="00E2759D" w:rsidRPr="00DC1634" w:rsidRDefault="00E2759D" w:rsidP="00E2759D">
      <w:pPr>
        <w:pStyle w:val="SyllNormal"/>
        <w:numPr>
          <w:ilvl w:val="0"/>
          <w:numId w:val="4"/>
        </w:numPr>
        <w:rPr>
          <w:rFonts w:ascii="Franklin Gothic Medium" w:hAnsi="Franklin Gothic Medium"/>
        </w:rPr>
      </w:pPr>
      <w:r w:rsidRPr="00DC1634">
        <w:rPr>
          <w:rFonts w:ascii="Franklin Gothic Medium" w:hAnsi="Franklin Gothic Medium"/>
        </w:rPr>
        <w:t>The student receives a failing final grade in the class</w:t>
      </w:r>
    </w:p>
    <w:p w14:paraId="7FC1A25E" w14:textId="77777777" w:rsidR="00E2759D" w:rsidRPr="00DC1634" w:rsidRDefault="00E2759D" w:rsidP="00E2759D">
      <w:pPr>
        <w:pStyle w:val="SyllNormal"/>
        <w:numPr>
          <w:ilvl w:val="0"/>
          <w:numId w:val="4"/>
        </w:numPr>
        <w:rPr>
          <w:rFonts w:ascii="Franklin Gothic Medium" w:hAnsi="Franklin Gothic Medium"/>
        </w:rPr>
      </w:pPr>
      <w:r w:rsidRPr="00DC1634">
        <w:rPr>
          <w:rFonts w:ascii="Franklin Gothic Medium" w:hAnsi="Franklin Gothic Medium"/>
        </w:rPr>
        <w:t>The student may be expelled from the ALI</w:t>
      </w:r>
    </w:p>
    <w:p w14:paraId="427EFAD7" w14:textId="77777777" w:rsidR="00E2759D" w:rsidRPr="00DC1634" w:rsidRDefault="00E2759D" w:rsidP="00E2759D">
      <w:pPr>
        <w:pStyle w:val="SyllHeadings"/>
        <w:rPr>
          <w:rFonts w:ascii="Franklin Gothic Medium" w:hAnsi="Franklin Gothic Medium"/>
        </w:rPr>
      </w:pPr>
      <w:r w:rsidRPr="00DC1634">
        <w:rPr>
          <w:rFonts w:ascii="Franklin Gothic Medium" w:hAnsi="Franklin Gothic Medium"/>
        </w:rPr>
        <w:t>Cheating/Plagiarizing during a Final Exam:</w:t>
      </w:r>
    </w:p>
    <w:p w14:paraId="1C69EC57" w14:textId="77777777" w:rsidR="00E2759D" w:rsidRDefault="00E2759D" w:rsidP="00E2759D">
      <w:pPr>
        <w:pStyle w:val="SyllNormal"/>
        <w:rPr>
          <w:rFonts w:ascii="Franklin Gothic Medium" w:hAnsi="Franklin Gothic Medium"/>
        </w:rPr>
      </w:pPr>
      <w:r w:rsidRPr="00DC1634">
        <w:rPr>
          <w:rFonts w:ascii="Franklin Gothic Medium" w:hAnsi="Franklin Gothic Medium"/>
        </w:rPr>
        <w:t>If a student is caught cheating and/or plagiarizing during a Final Exam, the student will automatically fail that class. </w:t>
      </w:r>
    </w:p>
    <w:p w14:paraId="5B92BBDF" w14:textId="77777777" w:rsidR="005822DD" w:rsidRDefault="005822DD" w:rsidP="00E2759D">
      <w:pPr>
        <w:pStyle w:val="SyllNormal"/>
        <w:rPr>
          <w:rFonts w:ascii="Franklin Gothic Medium" w:hAnsi="Franklin Gothic Medium"/>
        </w:rPr>
      </w:pPr>
    </w:p>
    <w:p w14:paraId="28D42837" w14:textId="77777777" w:rsidR="005822DD" w:rsidRPr="001423F5" w:rsidRDefault="005822DD" w:rsidP="005822DD">
      <w:pPr>
        <w:pStyle w:val="SyllHeadings"/>
        <w:jc w:val="center"/>
        <w:rPr>
          <w:rFonts w:ascii="Franklin Gothic Medium" w:hAnsi="Franklin Gothic Medium"/>
          <w:sz w:val="20"/>
          <w:szCs w:val="20"/>
        </w:rPr>
      </w:pPr>
      <w:bookmarkStart w:id="7" w:name="OLE_LINK35"/>
      <w:bookmarkStart w:id="8" w:name="OLE_LINK36"/>
      <w:r w:rsidRPr="001423F5">
        <w:rPr>
          <w:rFonts w:ascii="Franklin Gothic Medium" w:hAnsi="Franklin Gothic Medium"/>
          <w:sz w:val="20"/>
          <w:szCs w:val="20"/>
        </w:rPr>
        <w:t xml:space="preserve">Course Outline: </w:t>
      </w:r>
      <w:r>
        <w:rPr>
          <w:rFonts w:ascii="Franklin Gothic Medium" w:hAnsi="Franklin Gothic Medium"/>
          <w:sz w:val="20"/>
          <w:szCs w:val="20"/>
        </w:rPr>
        <w:t>Tentative</w:t>
      </w:r>
    </w:p>
    <w:tbl>
      <w:tblPr>
        <w:tblStyle w:val="TableGrid"/>
        <w:tblW w:w="0" w:type="auto"/>
        <w:tblLook w:val="04A0" w:firstRow="1" w:lastRow="0" w:firstColumn="1" w:lastColumn="0" w:noHBand="0" w:noVBand="1"/>
      </w:tblPr>
      <w:tblGrid>
        <w:gridCol w:w="1165"/>
        <w:gridCol w:w="4092"/>
        <w:gridCol w:w="4093"/>
      </w:tblGrid>
      <w:tr w:rsidR="005822DD" w14:paraId="4C554791" w14:textId="77777777" w:rsidTr="00F7764B">
        <w:tc>
          <w:tcPr>
            <w:tcW w:w="1165" w:type="dxa"/>
            <w:shd w:val="clear" w:color="auto" w:fill="D1D1D1" w:themeFill="background2" w:themeFillShade="E6"/>
          </w:tcPr>
          <w:p w14:paraId="6E1792EE" w14:textId="77777777" w:rsidR="005822DD" w:rsidRDefault="005822DD" w:rsidP="00F7764B">
            <w:pPr>
              <w:pStyle w:val="SyllNormal"/>
              <w:jc w:val="center"/>
              <w:rPr>
                <w:rFonts w:ascii="Franklin Gothic Medium" w:hAnsi="Franklin Gothic Medium"/>
                <w:sz w:val="20"/>
                <w:szCs w:val="20"/>
              </w:rPr>
            </w:pPr>
            <w:bookmarkStart w:id="9" w:name="_Hlk64611544"/>
            <w:r>
              <w:rPr>
                <w:rFonts w:ascii="Franklin Gothic Medium" w:hAnsi="Franklin Gothic Medium"/>
                <w:sz w:val="20"/>
                <w:szCs w:val="20"/>
              </w:rPr>
              <w:t>Week</w:t>
            </w:r>
          </w:p>
        </w:tc>
        <w:tc>
          <w:tcPr>
            <w:tcW w:w="4092" w:type="dxa"/>
            <w:shd w:val="clear" w:color="auto" w:fill="D1D1D1" w:themeFill="background2" w:themeFillShade="E6"/>
          </w:tcPr>
          <w:p w14:paraId="196CA335" w14:textId="77777777" w:rsidR="005822DD" w:rsidRDefault="005822DD" w:rsidP="00F7764B">
            <w:pPr>
              <w:pStyle w:val="SyllNormal"/>
              <w:jc w:val="center"/>
              <w:rPr>
                <w:rFonts w:ascii="Franklin Gothic Medium" w:hAnsi="Franklin Gothic Medium"/>
                <w:sz w:val="20"/>
                <w:szCs w:val="20"/>
              </w:rPr>
            </w:pPr>
            <w:r>
              <w:rPr>
                <w:rFonts w:ascii="Franklin Gothic Medium" w:hAnsi="Franklin Gothic Medium"/>
                <w:sz w:val="20"/>
                <w:szCs w:val="20"/>
              </w:rPr>
              <w:t>Listening</w:t>
            </w:r>
          </w:p>
        </w:tc>
        <w:tc>
          <w:tcPr>
            <w:tcW w:w="4093" w:type="dxa"/>
            <w:shd w:val="clear" w:color="auto" w:fill="D1D1D1" w:themeFill="background2" w:themeFillShade="E6"/>
          </w:tcPr>
          <w:p w14:paraId="77BDEDB6" w14:textId="77777777" w:rsidR="005822DD" w:rsidRDefault="005822DD" w:rsidP="00F7764B">
            <w:pPr>
              <w:pStyle w:val="SyllNormal"/>
              <w:jc w:val="center"/>
              <w:rPr>
                <w:rFonts w:ascii="Franklin Gothic Medium" w:hAnsi="Franklin Gothic Medium"/>
                <w:sz w:val="20"/>
                <w:szCs w:val="20"/>
              </w:rPr>
            </w:pPr>
            <w:r>
              <w:rPr>
                <w:rFonts w:ascii="Franklin Gothic Medium" w:hAnsi="Franklin Gothic Medium"/>
                <w:sz w:val="20"/>
                <w:szCs w:val="20"/>
              </w:rPr>
              <w:t>Speaking</w:t>
            </w:r>
          </w:p>
        </w:tc>
      </w:tr>
      <w:tr w:rsidR="005822DD" w14:paraId="6014CEE4" w14:textId="77777777" w:rsidTr="00F7764B">
        <w:tc>
          <w:tcPr>
            <w:tcW w:w="1165" w:type="dxa"/>
          </w:tcPr>
          <w:p w14:paraId="7EA7679B" w14:textId="77777777" w:rsidR="005822DD" w:rsidRPr="005822DD" w:rsidRDefault="005822DD" w:rsidP="00F7764B">
            <w:pPr>
              <w:pStyle w:val="SyllNormal"/>
              <w:jc w:val="center"/>
              <w:rPr>
                <w:rFonts w:ascii="Franklin Gothic Medium" w:hAnsi="Franklin Gothic Medium"/>
                <w:sz w:val="20"/>
                <w:szCs w:val="20"/>
              </w:rPr>
            </w:pPr>
            <w:r w:rsidRPr="005822DD">
              <w:rPr>
                <w:rFonts w:ascii="Franklin Gothic Medium" w:hAnsi="Franklin Gothic Medium"/>
                <w:sz w:val="20"/>
                <w:szCs w:val="20"/>
              </w:rPr>
              <w:t>1</w:t>
            </w:r>
          </w:p>
        </w:tc>
        <w:tc>
          <w:tcPr>
            <w:tcW w:w="4092" w:type="dxa"/>
          </w:tcPr>
          <w:p w14:paraId="773E8EA8" w14:textId="77777777" w:rsidR="005822DD" w:rsidRPr="005822DD" w:rsidRDefault="005822DD" w:rsidP="00F7764B">
            <w:pPr>
              <w:pStyle w:val="SyllNormal"/>
              <w:rPr>
                <w:rFonts w:ascii="Franklin Gothic Medium" w:hAnsi="Franklin Gothic Medium"/>
                <w:sz w:val="20"/>
                <w:szCs w:val="20"/>
              </w:rPr>
            </w:pPr>
            <w:bookmarkStart w:id="10" w:name="OLE_LINK25"/>
            <w:bookmarkStart w:id="11" w:name="OLE_LINK26"/>
            <w:r w:rsidRPr="005822DD">
              <w:rPr>
                <w:rFonts w:ascii="Franklin Gothic Medium" w:hAnsi="Franklin Gothic Medium"/>
                <w:sz w:val="20"/>
                <w:szCs w:val="20"/>
              </w:rPr>
              <w:t>Introduction/Diagnostics</w:t>
            </w:r>
            <w:bookmarkEnd w:id="10"/>
            <w:bookmarkEnd w:id="11"/>
          </w:p>
        </w:tc>
        <w:tc>
          <w:tcPr>
            <w:tcW w:w="4093" w:type="dxa"/>
          </w:tcPr>
          <w:p w14:paraId="35F3ABDB" w14:textId="77777777" w:rsidR="005822DD" w:rsidRPr="005822DD" w:rsidRDefault="005822DD" w:rsidP="00F7764B">
            <w:pPr>
              <w:pStyle w:val="SyllNormal"/>
              <w:rPr>
                <w:rFonts w:ascii="Franklin Gothic Medium" w:hAnsi="Franklin Gothic Medium"/>
                <w:sz w:val="20"/>
                <w:szCs w:val="20"/>
              </w:rPr>
            </w:pPr>
            <w:r w:rsidRPr="005822DD">
              <w:rPr>
                <w:rFonts w:ascii="Franklin Gothic Medium" w:hAnsi="Franklin Gothic Medium"/>
                <w:sz w:val="20"/>
                <w:szCs w:val="20"/>
              </w:rPr>
              <w:t>Introduction/Diagnostics</w:t>
            </w:r>
          </w:p>
        </w:tc>
      </w:tr>
      <w:tr w:rsidR="005822DD" w14:paraId="0C2F101D" w14:textId="77777777" w:rsidTr="00F7764B">
        <w:tc>
          <w:tcPr>
            <w:tcW w:w="1165" w:type="dxa"/>
          </w:tcPr>
          <w:p w14:paraId="1951F4F8" w14:textId="77777777" w:rsidR="005822DD" w:rsidRPr="005822DD" w:rsidRDefault="005822DD" w:rsidP="00F7764B">
            <w:pPr>
              <w:pStyle w:val="SyllNormal"/>
              <w:jc w:val="center"/>
              <w:rPr>
                <w:rFonts w:ascii="Franklin Gothic Medium" w:hAnsi="Franklin Gothic Medium"/>
                <w:sz w:val="20"/>
                <w:szCs w:val="20"/>
              </w:rPr>
            </w:pPr>
            <w:r w:rsidRPr="005822DD">
              <w:rPr>
                <w:rFonts w:ascii="Franklin Gothic Medium" w:hAnsi="Franklin Gothic Medium"/>
                <w:sz w:val="20"/>
                <w:szCs w:val="20"/>
              </w:rPr>
              <w:t>2</w:t>
            </w:r>
          </w:p>
        </w:tc>
        <w:tc>
          <w:tcPr>
            <w:tcW w:w="4092" w:type="dxa"/>
          </w:tcPr>
          <w:p w14:paraId="782F9665" w14:textId="53B8C08D" w:rsidR="005822DD" w:rsidRPr="005822DD" w:rsidRDefault="005822DD" w:rsidP="00F7764B">
            <w:pPr>
              <w:pStyle w:val="SyllNormal"/>
              <w:rPr>
                <w:rFonts w:ascii="Franklin Gothic Medium" w:hAnsi="Franklin Gothic Medium"/>
                <w:sz w:val="20"/>
                <w:szCs w:val="20"/>
              </w:rPr>
            </w:pPr>
            <w:bookmarkStart w:id="12" w:name="OLE_LINK29"/>
            <w:bookmarkStart w:id="13" w:name="OLE_LINK30"/>
            <w:r w:rsidRPr="005822DD">
              <w:rPr>
                <w:rFonts w:ascii="Franklin Gothic Medium" w:hAnsi="Franklin Gothic Medium"/>
                <w:sz w:val="20"/>
                <w:szCs w:val="20"/>
              </w:rPr>
              <w:t>Unit 1</w:t>
            </w:r>
            <w:bookmarkEnd w:id="12"/>
            <w:bookmarkEnd w:id="13"/>
            <w:r w:rsidRPr="005822DD">
              <w:rPr>
                <w:rFonts w:ascii="Franklin Gothic Medium" w:hAnsi="Franklin Gothic Medium"/>
                <w:sz w:val="20"/>
                <w:szCs w:val="20"/>
              </w:rPr>
              <w:t xml:space="preserve"> - Happiness</w:t>
            </w:r>
          </w:p>
        </w:tc>
        <w:tc>
          <w:tcPr>
            <w:tcW w:w="4093" w:type="dxa"/>
          </w:tcPr>
          <w:p w14:paraId="54A9ABC2" w14:textId="0D0DEA6C" w:rsidR="005822DD" w:rsidRPr="005822DD" w:rsidRDefault="005822DD" w:rsidP="00F7764B">
            <w:pPr>
              <w:pStyle w:val="SyllNormal"/>
              <w:rPr>
                <w:rFonts w:ascii="Franklin Gothic Medium" w:hAnsi="Franklin Gothic Medium"/>
                <w:sz w:val="20"/>
                <w:szCs w:val="20"/>
              </w:rPr>
            </w:pPr>
            <w:r w:rsidRPr="005822DD">
              <w:rPr>
                <w:rFonts w:ascii="Franklin Gothic Medium" w:hAnsi="Franklin Gothic Medium"/>
                <w:sz w:val="20"/>
                <w:szCs w:val="20"/>
              </w:rPr>
              <w:t>Make small talk with a classmate.</w:t>
            </w:r>
          </w:p>
        </w:tc>
      </w:tr>
      <w:tr w:rsidR="005822DD" w14:paraId="531FFA71" w14:textId="77777777" w:rsidTr="00F7764B">
        <w:tc>
          <w:tcPr>
            <w:tcW w:w="1165" w:type="dxa"/>
          </w:tcPr>
          <w:p w14:paraId="0489EBD3" w14:textId="77777777" w:rsidR="005822DD" w:rsidRPr="005822DD" w:rsidRDefault="005822DD" w:rsidP="00F7764B">
            <w:pPr>
              <w:pStyle w:val="SyllNormal"/>
              <w:jc w:val="center"/>
              <w:rPr>
                <w:rFonts w:ascii="Franklin Gothic Medium" w:hAnsi="Franklin Gothic Medium"/>
                <w:sz w:val="20"/>
                <w:szCs w:val="20"/>
              </w:rPr>
            </w:pPr>
            <w:bookmarkStart w:id="14" w:name="_Hlk61875276"/>
            <w:r w:rsidRPr="005822DD">
              <w:rPr>
                <w:rFonts w:ascii="Franklin Gothic Medium" w:hAnsi="Franklin Gothic Medium"/>
                <w:sz w:val="20"/>
                <w:szCs w:val="20"/>
              </w:rPr>
              <w:t>3</w:t>
            </w:r>
          </w:p>
        </w:tc>
        <w:tc>
          <w:tcPr>
            <w:tcW w:w="4092" w:type="dxa"/>
          </w:tcPr>
          <w:p w14:paraId="3A28B579" w14:textId="77777777" w:rsidR="005822DD" w:rsidRPr="005822DD" w:rsidRDefault="005822DD" w:rsidP="00F7764B">
            <w:pPr>
              <w:pStyle w:val="SyllNormal"/>
              <w:rPr>
                <w:rFonts w:ascii="Franklin Gothic Medium" w:hAnsi="Franklin Gothic Medium"/>
                <w:sz w:val="20"/>
                <w:szCs w:val="20"/>
              </w:rPr>
            </w:pPr>
          </w:p>
        </w:tc>
        <w:tc>
          <w:tcPr>
            <w:tcW w:w="4093" w:type="dxa"/>
          </w:tcPr>
          <w:p w14:paraId="46C6C929" w14:textId="77777777" w:rsidR="005822DD" w:rsidRPr="005822DD" w:rsidRDefault="005822DD" w:rsidP="00F7764B">
            <w:pPr>
              <w:pStyle w:val="SyllNormal"/>
              <w:rPr>
                <w:rFonts w:ascii="Franklin Gothic Medium" w:hAnsi="Franklin Gothic Medium"/>
                <w:sz w:val="20"/>
                <w:szCs w:val="20"/>
              </w:rPr>
            </w:pPr>
            <w:bookmarkStart w:id="15" w:name="OLE_LINK27"/>
            <w:bookmarkStart w:id="16" w:name="OLE_LINK28"/>
            <w:r w:rsidRPr="005822DD">
              <w:rPr>
                <w:rFonts w:ascii="Franklin Gothic Medium" w:hAnsi="Franklin Gothic Medium"/>
                <w:sz w:val="20"/>
                <w:szCs w:val="20"/>
              </w:rPr>
              <w:t>Presentation 1</w:t>
            </w:r>
            <w:bookmarkEnd w:id="15"/>
            <w:bookmarkEnd w:id="16"/>
          </w:p>
        </w:tc>
      </w:tr>
      <w:tr w:rsidR="005822DD" w14:paraId="1E8FAD6E" w14:textId="77777777" w:rsidTr="00F7764B">
        <w:tc>
          <w:tcPr>
            <w:tcW w:w="1165" w:type="dxa"/>
          </w:tcPr>
          <w:p w14:paraId="0CD7A502" w14:textId="77777777" w:rsidR="005822DD" w:rsidRPr="005822DD" w:rsidRDefault="005822DD" w:rsidP="00F7764B">
            <w:pPr>
              <w:pStyle w:val="SyllNormal"/>
              <w:jc w:val="center"/>
              <w:rPr>
                <w:rFonts w:ascii="Franklin Gothic Medium" w:hAnsi="Franklin Gothic Medium"/>
                <w:sz w:val="20"/>
                <w:szCs w:val="20"/>
              </w:rPr>
            </w:pPr>
            <w:r w:rsidRPr="005822DD">
              <w:rPr>
                <w:rFonts w:ascii="Franklin Gothic Medium" w:hAnsi="Franklin Gothic Medium"/>
                <w:sz w:val="20"/>
                <w:szCs w:val="20"/>
              </w:rPr>
              <w:t>4</w:t>
            </w:r>
          </w:p>
        </w:tc>
        <w:tc>
          <w:tcPr>
            <w:tcW w:w="4092" w:type="dxa"/>
          </w:tcPr>
          <w:p w14:paraId="47E1FD0A" w14:textId="4289841F" w:rsidR="005822DD" w:rsidRPr="005822DD" w:rsidRDefault="005822DD" w:rsidP="00F7764B">
            <w:pPr>
              <w:pStyle w:val="SyllNormal"/>
              <w:rPr>
                <w:rFonts w:ascii="Franklin Gothic Medium" w:hAnsi="Franklin Gothic Medium"/>
                <w:sz w:val="20"/>
                <w:szCs w:val="20"/>
              </w:rPr>
            </w:pPr>
            <w:r w:rsidRPr="005822DD">
              <w:rPr>
                <w:rFonts w:ascii="Franklin Gothic Medium" w:hAnsi="Franklin Gothic Medium"/>
                <w:sz w:val="20"/>
                <w:szCs w:val="20"/>
              </w:rPr>
              <w:t>Unit 2 – A Time to Learn</w:t>
            </w:r>
          </w:p>
        </w:tc>
        <w:tc>
          <w:tcPr>
            <w:tcW w:w="4093" w:type="dxa"/>
          </w:tcPr>
          <w:p w14:paraId="306E35BE" w14:textId="77777777" w:rsidR="005822DD" w:rsidRPr="005822DD" w:rsidRDefault="005822DD" w:rsidP="00F7764B">
            <w:pPr>
              <w:pStyle w:val="SyllNormal"/>
              <w:rPr>
                <w:rFonts w:ascii="Franklin Gothic Medium" w:hAnsi="Franklin Gothic Medium"/>
                <w:sz w:val="20"/>
                <w:szCs w:val="20"/>
              </w:rPr>
            </w:pPr>
            <w:r w:rsidRPr="005822DD">
              <w:rPr>
                <w:rFonts w:ascii="Franklin Gothic Medium" w:hAnsi="Franklin Gothic Medium"/>
                <w:sz w:val="20"/>
                <w:szCs w:val="20"/>
              </w:rPr>
              <w:t>Express personal opinions during a conversation.</w:t>
            </w:r>
          </w:p>
          <w:p w14:paraId="43B55521" w14:textId="0F10948A" w:rsidR="005822DD" w:rsidRPr="005822DD" w:rsidRDefault="005822DD" w:rsidP="00F7764B">
            <w:pPr>
              <w:pStyle w:val="SyllNormal"/>
              <w:rPr>
                <w:rFonts w:ascii="Franklin Gothic Medium" w:hAnsi="Franklin Gothic Medium"/>
                <w:sz w:val="20"/>
                <w:szCs w:val="20"/>
              </w:rPr>
            </w:pPr>
            <w:r w:rsidRPr="005822DD">
              <w:rPr>
                <w:rFonts w:ascii="Franklin Gothic Medium" w:hAnsi="Franklin Gothic Medium"/>
                <w:sz w:val="20"/>
                <w:szCs w:val="20"/>
              </w:rPr>
              <w:t>Present results of a group discussion to the class.</w:t>
            </w:r>
          </w:p>
        </w:tc>
      </w:tr>
      <w:tr w:rsidR="005822DD" w14:paraId="7BB06EB9" w14:textId="77777777" w:rsidTr="00F7764B">
        <w:tc>
          <w:tcPr>
            <w:tcW w:w="1165" w:type="dxa"/>
          </w:tcPr>
          <w:p w14:paraId="08FD11A8" w14:textId="77777777" w:rsidR="005822DD" w:rsidRPr="005822DD" w:rsidRDefault="005822DD" w:rsidP="00F7764B">
            <w:pPr>
              <w:pStyle w:val="SyllNormal"/>
              <w:jc w:val="center"/>
              <w:rPr>
                <w:rFonts w:ascii="Franklin Gothic Medium" w:hAnsi="Franklin Gothic Medium"/>
                <w:sz w:val="20"/>
                <w:szCs w:val="20"/>
              </w:rPr>
            </w:pPr>
            <w:r w:rsidRPr="005822DD">
              <w:rPr>
                <w:rFonts w:ascii="Franklin Gothic Medium" w:hAnsi="Franklin Gothic Medium"/>
                <w:sz w:val="20"/>
                <w:szCs w:val="20"/>
              </w:rPr>
              <w:t>5</w:t>
            </w:r>
          </w:p>
        </w:tc>
        <w:tc>
          <w:tcPr>
            <w:tcW w:w="4092" w:type="dxa"/>
          </w:tcPr>
          <w:p w14:paraId="6F9B1273" w14:textId="77777777" w:rsidR="005822DD" w:rsidRPr="005822DD" w:rsidRDefault="005822DD" w:rsidP="00F7764B">
            <w:pPr>
              <w:pStyle w:val="SyllNormal"/>
              <w:rPr>
                <w:rFonts w:ascii="Franklin Gothic Medium" w:hAnsi="Franklin Gothic Medium"/>
                <w:sz w:val="20"/>
                <w:szCs w:val="20"/>
              </w:rPr>
            </w:pPr>
          </w:p>
        </w:tc>
        <w:tc>
          <w:tcPr>
            <w:tcW w:w="4093" w:type="dxa"/>
          </w:tcPr>
          <w:p w14:paraId="2B1FBD5D" w14:textId="7D85C0CC" w:rsidR="005822DD" w:rsidRPr="005822DD" w:rsidRDefault="005822DD" w:rsidP="00F7764B">
            <w:pPr>
              <w:pStyle w:val="SyllNormal"/>
              <w:rPr>
                <w:rFonts w:ascii="Franklin Gothic Medium" w:hAnsi="Franklin Gothic Medium"/>
                <w:sz w:val="20"/>
                <w:szCs w:val="20"/>
              </w:rPr>
            </w:pPr>
            <w:r w:rsidRPr="005822DD">
              <w:rPr>
                <w:rFonts w:ascii="Franklin Gothic Medium" w:hAnsi="Franklin Gothic Medium"/>
                <w:sz w:val="20"/>
                <w:szCs w:val="20"/>
              </w:rPr>
              <w:t>Ask follow-up questions in a group discussion.</w:t>
            </w:r>
          </w:p>
        </w:tc>
      </w:tr>
      <w:tr w:rsidR="005822DD" w14:paraId="41615811" w14:textId="77777777" w:rsidTr="00F7764B">
        <w:tc>
          <w:tcPr>
            <w:tcW w:w="1165" w:type="dxa"/>
          </w:tcPr>
          <w:p w14:paraId="3A94BC86" w14:textId="77777777" w:rsidR="005822DD" w:rsidRPr="005822DD" w:rsidRDefault="005822DD" w:rsidP="00F7764B">
            <w:pPr>
              <w:pStyle w:val="SyllNormal"/>
              <w:jc w:val="center"/>
              <w:rPr>
                <w:rFonts w:ascii="Franklin Gothic Medium" w:hAnsi="Franklin Gothic Medium"/>
                <w:sz w:val="20"/>
                <w:szCs w:val="20"/>
              </w:rPr>
            </w:pPr>
            <w:r w:rsidRPr="005822DD">
              <w:rPr>
                <w:rFonts w:ascii="Franklin Gothic Medium" w:hAnsi="Franklin Gothic Medium"/>
                <w:sz w:val="20"/>
                <w:szCs w:val="20"/>
              </w:rPr>
              <w:t>6</w:t>
            </w:r>
          </w:p>
        </w:tc>
        <w:tc>
          <w:tcPr>
            <w:tcW w:w="4092" w:type="dxa"/>
          </w:tcPr>
          <w:p w14:paraId="77112A55" w14:textId="37DCD082" w:rsidR="005822DD" w:rsidRPr="005822DD" w:rsidRDefault="005822DD" w:rsidP="00F7764B">
            <w:pPr>
              <w:pStyle w:val="SyllNormal"/>
              <w:rPr>
                <w:rFonts w:ascii="Franklin Gothic Medium" w:hAnsi="Franklin Gothic Medium"/>
                <w:sz w:val="20"/>
                <w:szCs w:val="20"/>
              </w:rPr>
            </w:pPr>
            <w:bookmarkStart w:id="17" w:name="OLE_LINK31"/>
            <w:bookmarkStart w:id="18" w:name="OLE_LINK32"/>
            <w:r w:rsidRPr="005822DD">
              <w:rPr>
                <w:rFonts w:ascii="Franklin Gothic Medium" w:hAnsi="Franklin Gothic Medium"/>
                <w:sz w:val="20"/>
                <w:szCs w:val="20"/>
              </w:rPr>
              <w:t xml:space="preserve">Unit </w:t>
            </w:r>
            <w:bookmarkEnd w:id="17"/>
            <w:bookmarkEnd w:id="18"/>
            <w:r w:rsidRPr="005822DD">
              <w:rPr>
                <w:rFonts w:ascii="Franklin Gothic Medium" w:hAnsi="Franklin Gothic Medium"/>
                <w:sz w:val="20"/>
                <w:szCs w:val="20"/>
              </w:rPr>
              <w:t>3 - Sleep</w:t>
            </w:r>
          </w:p>
        </w:tc>
        <w:tc>
          <w:tcPr>
            <w:tcW w:w="4093" w:type="dxa"/>
          </w:tcPr>
          <w:p w14:paraId="6891EDEC" w14:textId="77777777" w:rsidR="005822DD" w:rsidRPr="005822DD" w:rsidRDefault="005822DD" w:rsidP="00F7764B">
            <w:pPr>
              <w:pStyle w:val="SyllNormal"/>
              <w:rPr>
                <w:rFonts w:ascii="Franklin Gothic Medium" w:hAnsi="Franklin Gothic Medium"/>
                <w:sz w:val="20"/>
                <w:szCs w:val="20"/>
              </w:rPr>
            </w:pPr>
            <w:r w:rsidRPr="005822DD">
              <w:rPr>
                <w:rFonts w:ascii="Franklin Gothic Medium" w:hAnsi="Franklin Gothic Medium"/>
                <w:sz w:val="20"/>
                <w:szCs w:val="20"/>
              </w:rPr>
              <w:t>Presentation 2</w:t>
            </w:r>
          </w:p>
        </w:tc>
      </w:tr>
      <w:bookmarkEnd w:id="14"/>
      <w:tr w:rsidR="005822DD" w14:paraId="62E65C9B" w14:textId="77777777" w:rsidTr="00F7764B">
        <w:tc>
          <w:tcPr>
            <w:tcW w:w="1165" w:type="dxa"/>
          </w:tcPr>
          <w:p w14:paraId="4E7C5C24" w14:textId="77777777" w:rsidR="005822DD" w:rsidRPr="005822DD" w:rsidRDefault="005822DD" w:rsidP="00F7764B">
            <w:pPr>
              <w:pStyle w:val="SyllNormal"/>
              <w:jc w:val="center"/>
              <w:rPr>
                <w:rFonts w:ascii="Franklin Gothic Medium" w:hAnsi="Franklin Gothic Medium"/>
                <w:sz w:val="20"/>
                <w:szCs w:val="20"/>
              </w:rPr>
            </w:pPr>
            <w:r w:rsidRPr="005822DD">
              <w:rPr>
                <w:rFonts w:ascii="Franklin Gothic Medium" w:hAnsi="Franklin Gothic Medium"/>
                <w:sz w:val="20"/>
                <w:szCs w:val="20"/>
              </w:rPr>
              <w:t>7</w:t>
            </w:r>
          </w:p>
        </w:tc>
        <w:tc>
          <w:tcPr>
            <w:tcW w:w="4092" w:type="dxa"/>
          </w:tcPr>
          <w:p w14:paraId="13E7B45C" w14:textId="77777777" w:rsidR="005822DD" w:rsidRPr="005822DD" w:rsidRDefault="005822DD" w:rsidP="00F7764B">
            <w:pPr>
              <w:pStyle w:val="SyllNormal"/>
              <w:rPr>
                <w:rFonts w:ascii="Franklin Gothic Medium" w:hAnsi="Franklin Gothic Medium"/>
                <w:sz w:val="20"/>
                <w:szCs w:val="20"/>
              </w:rPr>
            </w:pPr>
          </w:p>
        </w:tc>
        <w:tc>
          <w:tcPr>
            <w:tcW w:w="4093" w:type="dxa"/>
          </w:tcPr>
          <w:p w14:paraId="5B48DF8D" w14:textId="77777777" w:rsidR="005822DD" w:rsidRPr="005822DD" w:rsidRDefault="005822DD" w:rsidP="005822DD">
            <w:pPr>
              <w:pStyle w:val="SyllTable"/>
              <w:rPr>
                <w:rFonts w:ascii="Franklin Gothic Medium" w:hAnsi="Franklin Gothic Medium"/>
                <w:szCs w:val="20"/>
              </w:rPr>
            </w:pPr>
            <w:r w:rsidRPr="005822DD">
              <w:rPr>
                <w:rFonts w:ascii="Franklin Gothic Medium" w:hAnsi="Franklin Gothic Medium"/>
                <w:szCs w:val="20"/>
              </w:rPr>
              <w:t>Politely give advice to a peer.</w:t>
            </w:r>
          </w:p>
          <w:p w14:paraId="3AFEFAC0" w14:textId="15B50BB4" w:rsidR="005822DD" w:rsidRPr="005822DD" w:rsidRDefault="005822DD" w:rsidP="005822DD">
            <w:pPr>
              <w:pStyle w:val="SyllNormal"/>
              <w:rPr>
                <w:rFonts w:ascii="Franklin Gothic Medium" w:hAnsi="Franklin Gothic Medium"/>
                <w:sz w:val="20"/>
                <w:szCs w:val="20"/>
              </w:rPr>
            </w:pPr>
            <w:r w:rsidRPr="005822DD">
              <w:rPr>
                <w:rFonts w:ascii="Franklin Gothic Medium" w:hAnsi="Franklin Gothic Medium"/>
                <w:sz w:val="20"/>
                <w:szCs w:val="20"/>
              </w:rPr>
              <w:t>Politely accept or reject advice.</w:t>
            </w:r>
          </w:p>
        </w:tc>
      </w:tr>
      <w:tr w:rsidR="005822DD" w14:paraId="7C9F3CA7" w14:textId="77777777" w:rsidTr="00F7764B">
        <w:tc>
          <w:tcPr>
            <w:tcW w:w="1165" w:type="dxa"/>
          </w:tcPr>
          <w:p w14:paraId="3A7BA3BD" w14:textId="77777777" w:rsidR="005822DD" w:rsidRPr="005822DD" w:rsidRDefault="005822DD" w:rsidP="00F7764B">
            <w:pPr>
              <w:pStyle w:val="SyllNormal"/>
              <w:jc w:val="center"/>
              <w:rPr>
                <w:rFonts w:ascii="Franklin Gothic Medium" w:hAnsi="Franklin Gothic Medium"/>
                <w:sz w:val="20"/>
                <w:szCs w:val="20"/>
              </w:rPr>
            </w:pPr>
            <w:r w:rsidRPr="005822DD">
              <w:rPr>
                <w:rFonts w:ascii="Franklin Gothic Medium" w:hAnsi="Franklin Gothic Medium"/>
                <w:sz w:val="20"/>
                <w:szCs w:val="20"/>
              </w:rPr>
              <w:t>8</w:t>
            </w:r>
          </w:p>
        </w:tc>
        <w:tc>
          <w:tcPr>
            <w:tcW w:w="4092" w:type="dxa"/>
          </w:tcPr>
          <w:p w14:paraId="3445660C" w14:textId="5108D03A" w:rsidR="005822DD" w:rsidRPr="005822DD" w:rsidRDefault="005822DD" w:rsidP="00F7764B">
            <w:pPr>
              <w:pStyle w:val="SyllNormal"/>
              <w:rPr>
                <w:rFonts w:ascii="Franklin Gothic Medium" w:hAnsi="Franklin Gothic Medium"/>
                <w:sz w:val="20"/>
                <w:szCs w:val="20"/>
              </w:rPr>
            </w:pPr>
            <w:r w:rsidRPr="005822DD">
              <w:rPr>
                <w:rFonts w:ascii="Franklin Gothic Medium" w:hAnsi="Franklin Gothic Medium"/>
                <w:sz w:val="20"/>
                <w:szCs w:val="20"/>
              </w:rPr>
              <w:t>Unit 4 – Negotiating for Success</w:t>
            </w:r>
          </w:p>
        </w:tc>
        <w:tc>
          <w:tcPr>
            <w:tcW w:w="4093" w:type="dxa"/>
          </w:tcPr>
          <w:p w14:paraId="6568B2C6" w14:textId="77777777" w:rsidR="005822DD" w:rsidRPr="005822DD" w:rsidRDefault="005822DD" w:rsidP="00F7764B">
            <w:pPr>
              <w:pStyle w:val="SyllNormal"/>
              <w:rPr>
                <w:rFonts w:ascii="Franklin Gothic Medium" w:hAnsi="Franklin Gothic Medium"/>
                <w:sz w:val="20"/>
                <w:szCs w:val="20"/>
              </w:rPr>
            </w:pPr>
          </w:p>
        </w:tc>
      </w:tr>
      <w:tr w:rsidR="005822DD" w14:paraId="0E4018C8" w14:textId="77777777" w:rsidTr="00F7764B">
        <w:tc>
          <w:tcPr>
            <w:tcW w:w="1165" w:type="dxa"/>
          </w:tcPr>
          <w:p w14:paraId="03E6D400" w14:textId="77777777" w:rsidR="005822DD" w:rsidRPr="005822DD" w:rsidRDefault="005822DD" w:rsidP="00F7764B">
            <w:pPr>
              <w:pStyle w:val="SyllNormal"/>
              <w:jc w:val="center"/>
              <w:rPr>
                <w:rFonts w:ascii="Franklin Gothic Medium" w:hAnsi="Franklin Gothic Medium"/>
                <w:sz w:val="20"/>
                <w:szCs w:val="20"/>
              </w:rPr>
            </w:pPr>
            <w:r w:rsidRPr="005822DD">
              <w:rPr>
                <w:rFonts w:ascii="Franklin Gothic Medium" w:hAnsi="Franklin Gothic Medium"/>
                <w:sz w:val="20"/>
                <w:szCs w:val="20"/>
              </w:rPr>
              <w:t>9</w:t>
            </w:r>
          </w:p>
        </w:tc>
        <w:tc>
          <w:tcPr>
            <w:tcW w:w="4092" w:type="dxa"/>
          </w:tcPr>
          <w:p w14:paraId="495FA4E5" w14:textId="77777777" w:rsidR="005822DD" w:rsidRPr="005822DD" w:rsidRDefault="005822DD" w:rsidP="00F7764B">
            <w:pPr>
              <w:pStyle w:val="SyllNormal"/>
              <w:rPr>
                <w:rFonts w:ascii="Franklin Gothic Medium" w:hAnsi="Franklin Gothic Medium"/>
                <w:sz w:val="20"/>
                <w:szCs w:val="20"/>
              </w:rPr>
            </w:pPr>
          </w:p>
        </w:tc>
        <w:tc>
          <w:tcPr>
            <w:tcW w:w="4093" w:type="dxa"/>
          </w:tcPr>
          <w:p w14:paraId="7545B510" w14:textId="77777777" w:rsidR="005822DD" w:rsidRPr="005822DD" w:rsidRDefault="005822DD" w:rsidP="00F7764B">
            <w:pPr>
              <w:pStyle w:val="SyllNormal"/>
              <w:rPr>
                <w:rFonts w:ascii="Franklin Gothic Medium" w:hAnsi="Franklin Gothic Medium"/>
                <w:sz w:val="20"/>
                <w:szCs w:val="20"/>
              </w:rPr>
            </w:pPr>
            <w:r w:rsidRPr="005822DD">
              <w:rPr>
                <w:rFonts w:ascii="Franklin Gothic Medium" w:hAnsi="Franklin Gothic Medium"/>
                <w:sz w:val="20"/>
                <w:szCs w:val="20"/>
              </w:rPr>
              <w:t>Presentation 3</w:t>
            </w:r>
          </w:p>
        </w:tc>
      </w:tr>
      <w:tr w:rsidR="005822DD" w14:paraId="6CD33D0E" w14:textId="77777777" w:rsidTr="00F7764B">
        <w:tc>
          <w:tcPr>
            <w:tcW w:w="1165" w:type="dxa"/>
          </w:tcPr>
          <w:p w14:paraId="4C036EC5" w14:textId="77777777" w:rsidR="005822DD" w:rsidRPr="005822DD" w:rsidRDefault="005822DD" w:rsidP="00F7764B">
            <w:pPr>
              <w:pStyle w:val="SyllNormal"/>
              <w:jc w:val="center"/>
              <w:rPr>
                <w:rFonts w:ascii="Franklin Gothic Medium" w:hAnsi="Franklin Gothic Medium"/>
                <w:sz w:val="20"/>
                <w:szCs w:val="20"/>
              </w:rPr>
            </w:pPr>
            <w:r w:rsidRPr="005822DD">
              <w:rPr>
                <w:rFonts w:ascii="Franklin Gothic Medium" w:hAnsi="Franklin Gothic Medium"/>
                <w:sz w:val="20"/>
                <w:szCs w:val="20"/>
              </w:rPr>
              <w:t>10</w:t>
            </w:r>
          </w:p>
        </w:tc>
        <w:tc>
          <w:tcPr>
            <w:tcW w:w="4092" w:type="dxa"/>
          </w:tcPr>
          <w:p w14:paraId="3ABD6BA9" w14:textId="4532561D" w:rsidR="005822DD" w:rsidRPr="005822DD" w:rsidRDefault="005822DD" w:rsidP="00F7764B">
            <w:pPr>
              <w:pStyle w:val="SyllNormal"/>
              <w:rPr>
                <w:rFonts w:ascii="Franklin Gothic Medium" w:hAnsi="Franklin Gothic Medium"/>
                <w:sz w:val="20"/>
                <w:szCs w:val="20"/>
              </w:rPr>
            </w:pPr>
            <w:r w:rsidRPr="005822DD">
              <w:rPr>
                <w:rFonts w:ascii="Franklin Gothic Medium" w:hAnsi="Franklin Gothic Medium"/>
                <w:sz w:val="20"/>
                <w:szCs w:val="20"/>
              </w:rPr>
              <w:t>Unit 5 - Modern Art</w:t>
            </w:r>
          </w:p>
        </w:tc>
        <w:tc>
          <w:tcPr>
            <w:tcW w:w="4093" w:type="dxa"/>
          </w:tcPr>
          <w:p w14:paraId="0FD8020C" w14:textId="77777777" w:rsidR="005822DD" w:rsidRPr="005822DD" w:rsidRDefault="005822DD" w:rsidP="00F7764B">
            <w:pPr>
              <w:pStyle w:val="SyllNormal"/>
              <w:rPr>
                <w:rFonts w:ascii="Franklin Gothic Medium" w:hAnsi="Franklin Gothic Medium"/>
                <w:sz w:val="20"/>
                <w:szCs w:val="20"/>
              </w:rPr>
            </w:pPr>
          </w:p>
        </w:tc>
      </w:tr>
      <w:tr w:rsidR="005822DD" w14:paraId="3619170A" w14:textId="77777777" w:rsidTr="00F7764B">
        <w:tc>
          <w:tcPr>
            <w:tcW w:w="1165" w:type="dxa"/>
          </w:tcPr>
          <w:p w14:paraId="7EDA32D9" w14:textId="77777777" w:rsidR="005822DD" w:rsidRPr="005822DD" w:rsidRDefault="005822DD" w:rsidP="00F7764B">
            <w:pPr>
              <w:pStyle w:val="SyllNormal"/>
              <w:jc w:val="center"/>
              <w:rPr>
                <w:rFonts w:ascii="Franklin Gothic Medium" w:hAnsi="Franklin Gothic Medium"/>
                <w:sz w:val="20"/>
                <w:szCs w:val="20"/>
              </w:rPr>
            </w:pPr>
            <w:r w:rsidRPr="005822DD">
              <w:rPr>
                <w:rFonts w:ascii="Franklin Gothic Medium" w:hAnsi="Franklin Gothic Medium"/>
                <w:sz w:val="20"/>
                <w:szCs w:val="20"/>
              </w:rPr>
              <w:t>11</w:t>
            </w:r>
          </w:p>
        </w:tc>
        <w:tc>
          <w:tcPr>
            <w:tcW w:w="4092" w:type="dxa"/>
          </w:tcPr>
          <w:p w14:paraId="13DDBD46" w14:textId="5367288B" w:rsidR="005822DD" w:rsidRPr="005822DD" w:rsidRDefault="005822DD" w:rsidP="00F7764B">
            <w:pPr>
              <w:pStyle w:val="SyllNormal"/>
              <w:rPr>
                <w:rFonts w:ascii="Franklin Gothic Medium" w:hAnsi="Franklin Gothic Medium"/>
                <w:sz w:val="20"/>
                <w:szCs w:val="20"/>
              </w:rPr>
            </w:pPr>
            <w:r w:rsidRPr="005822DD">
              <w:rPr>
                <w:rFonts w:ascii="Franklin Gothic Medium" w:hAnsi="Franklin Gothic Medium"/>
                <w:sz w:val="20"/>
                <w:szCs w:val="20"/>
              </w:rPr>
              <w:t>Unit 6 – Robots</w:t>
            </w:r>
          </w:p>
        </w:tc>
        <w:tc>
          <w:tcPr>
            <w:tcW w:w="4093" w:type="dxa"/>
          </w:tcPr>
          <w:p w14:paraId="3CB2E572" w14:textId="77777777" w:rsidR="005822DD" w:rsidRPr="005822DD" w:rsidRDefault="005822DD" w:rsidP="00F7764B">
            <w:pPr>
              <w:pStyle w:val="SyllNormal"/>
              <w:jc w:val="both"/>
              <w:rPr>
                <w:rFonts w:ascii="Franklin Gothic Medium" w:hAnsi="Franklin Gothic Medium"/>
                <w:sz w:val="20"/>
                <w:szCs w:val="20"/>
              </w:rPr>
            </w:pPr>
          </w:p>
        </w:tc>
      </w:tr>
      <w:tr w:rsidR="005822DD" w14:paraId="7830101E" w14:textId="77777777" w:rsidTr="00F7764B">
        <w:tc>
          <w:tcPr>
            <w:tcW w:w="1165" w:type="dxa"/>
          </w:tcPr>
          <w:p w14:paraId="7B959F30" w14:textId="77777777" w:rsidR="005822DD" w:rsidRPr="005822DD" w:rsidRDefault="005822DD" w:rsidP="00F7764B">
            <w:pPr>
              <w:pStyle w:val="SyllNormal"/>
              <w:jc w:val="center"/>
              <w:rPr>
                <w:rFonts w:ascii="Franklin Gothic Medium" w:hAnsi="Franklin Gothic Medium"/>
                <w:sz w:val="20"/>
                <w:szCs w:val="20"/>
              </w:rPr>
            </w:pPr>
            <w:r w:rsidRPr="005822DD">
              <w:rPr>
                <w:rFonts w:ascii="Franklin Gothic Medium" w:hAnsi="Franklin Gothic Medium"/>
                <w:sz w:val="20"/>
                <w:szCs w:val="20"/>
              </w:rPr>
              <w:t>12</w:t>
            </w:r>
          </w:p>
        </w:tc>
        <w:tc>
          <w:tcPr>
            <w:tcW w:w="4092" w:type="dxa"/>
          </w:tcPr>
          <w:p w14:paraId="3608FC5C" w14:textId="77777777" w:rsidR="005822DD" w:rsidRPr="005822DD" w:rsidRDefault="005822DD" w:rsidP="00F7764B">
            <w:pPr>
              <w:pStyle w:val="SyllNormal"/>
              <w:rPr>
                <w:rFonts w:ascii="Franklin Gothic Medium" w:hAnsi="Franklin Gothic Medium"/>
                <w:sz w:val="20"/>
                <w:szCs w:val="20"/>
              </w:rPr>
            </w:pPr>
            <w:r w:rsidRPr="005822DD">
              <w:rPr>
                <w:rFonts w:ascii="Franklin Gothic Medium" w:hAnsi="Franklin Gothic Medium"/>
                <w:sz w:val="20"/>
                <w:szCs w:val="20"/>
              </w:rPr>
              <w:t>Finals Week</w:t>
            </w:r>
          </w:p>
        </w:tc>
        <w:tc>
          <w:tcPr>
            <w:tcW w:w="4093" w:type="dxa"/>
          </w:tcPr>
          <w:p w14:paraId="11C61C15" w14:textId="77777777" w:rsidR="005822DD" w:rsidRPr="005822DD" w:rsidRDefault="005822DD" w:rsidP="00F7764B">
            <w:pPr>
              <w:pStyle w:val="SyllNormal"/>
              <w:rPr>
                <w:rFonts w:ascii="Franklin Gothic Medium" w:hAnsi="Franklin Gothic Medium"/>
                <w:sz w:val="20"/>
                <w:szCs w:val="20"/>
              </w:rPr>
            </w:pPr>
            <w:r w:rsidRPr="005822DD">
              <w:rPr>
                <w:rFonts w:ascii="Franklin Gothic Medium" w:hAnsi="Franklin Gothic Medium"/>
                <w:sz w:val="20"/>
                <w:szCs w:val="20"/>
              </w:rPr>
              <w:t>Finals Week</w:t>
            </w:r>
          </w:p>
        </w:tc>
      </w:tr>
    </w:tbl>
    <w:bookmarkEnd w:id="7"/>
    <w:bookmarkEnd w:id="8"/>
    <w:bookmarkEnd w:id="9"/>
    <w:p w14:paraId="66E73B78" w14:textId="77777777" w:rsidR="005822DD" w:rsidRPr="008E78E2" w:rsidRDefault="005822DD" w:rsidP="005822DD">
      <w:pPr>
        <w:pStyle w:val="SyllHeadings"/>
        <w:jc w:val="center"/>
        <w:rPr>
          <w:szCs w:val="22"/>
        </w:rPr>
      </w:pPr>
      <w:r w:rsidRPr="008E78E2">
        <w:rPr>
          <w:szCs w:val="22"/>
        </w:rPr>
        <w:t xml:space="preserve"> </w:t>
      </w:r>
    </w:p>
    <w:p w14:paraId="19749711" w14:textId="77777777" w:rsidR="005822DD" w:rsidRPr="00DC1634" w:rsidRDefault="005822DD" w:rsidP="00E2759D">
      <w:pPr>
        <w:pStyle w:val="SyllNormal"/>
        <w:rPr>
          <w:rFonts w:ascii="Franklin Gothic Medium" w:hAnsi="Franklin Gothic Medium"/>
        </w:rPr>
      </w:pPr>
    </w:p>
    <w:sectPr w:rsidR="005822DD" w:rsidRPr="00DC1634" w:rsidSect="00E2759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00000001" w:csb1="00000000"/>
  </w:font>
  <w:font w:name="Aptos">
    <w:panose1 w:val="020B0004020202020204"/>
    <w:charset w:val="00"/>
    <w:family w:val="swiss"/>
    <w:pitch w:val="variable"/>
    <w:sig w:usb0="20000287" w:usb1="00000003" w:usb2="00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 w:name="Aptos Display">
    <w:panose1 w:val="020B0004020202020204"/>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9CF340B"/>
    <w:multiLevelType w:val="hybridMultilevel"/>
    <w:tmpl w:val="6E16CCE0"/>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2A082432"/>
    <w:multiLevelType w:val="hybridMultilevel"/>
    <w:tmpl w:val="96023B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CF77C3"/>
    <w:multiLevelType w:val="hybridMultilevel"/>
    <w:tmpl w:val="394451CC"/>
    <w:lvl w:ilvl="0" w:tplc="542470C2">
      <w:start w:val="1"/>
      <w:numFmt w:val="bullet"/>
      <w:pStyle w:val="SyllListItal"/>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A88526C"/>
    <w:multiLevelType w:val="hybridMultilevel"/>
    <w:tmpl w:val="71BCB0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B94226D"/>
    <w:multiLevelType w:val="hybridMultilevel"/>
    <w:tmpl w:val="D6CCDB3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7EB719C2"/>
    <w:multiLevelType w:val="hybridMultilevel"/>
    <w:tmpl w:val="C69CD6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47471701">
    <w:abstractNumId w:val="2"/>
  </w:num>
  <w:num w:numId="2" w16cid:durableId="157501642">
    <w:abstractNumId w:val="3"/>
  </w:num>
  <w:num w:numId="3" w16cid:durableId="1599410732">
    <w:abstractNumId w:val="1"/>
  </w:num>
  <w:num w:numId="4" w16cid:durableId="1578857017">
    <w:abstractNumId w:val="0"/>
  </w:num>
  <w:num w:numId="5" w16cid:durableId="302546093">
    <w:abstractNumId w:val="5"/>
  </w:num>
  <w:num w:numId="6" w16cid:durableId="31876987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drawingGridHorizontalSpacing w:val="120"/>
  <w:drawingGridVerticalSpacing w:val="200"/>
  <w:displayHorizontalDrawingGridEvery w:val="0"/>
  <w:displayVertic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759D"/>
    <w:rsid w:val="0010506E"/>
    <w:rsid w:val="00174754"/>
    <w:rsid w:val="001A47D2"/>
    <w:rsid w:val="001F1255"/>
    <w:rsid w:val="00313E78"/>
    <w:rsid w:val="005822DD"/>
    <w:rsid w:val="00614F9B"/>
    <w:rsid w:val="00A942E3"/>
    <w:rsid w:val="00BB1AB5"/>
    <w:rsid w:val="00C15743"/>
    <w:rsid w:val="00C6219D"/>
    <w:rsid w:val="00CB1B79"/>
    <w:rsid w:val="00DA3E1E"/>
    <w:rsid w:val="00DC1634"/>
    <w:rsid w:val="00E2759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14:docId w14:val="08AD7D07"/>
  <w15:chartTrackingRefBased/>
  <w15:docId w15:val="{F186CC02-17E4-B64C-A763-BF38BA080F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US" w:eastAsia="ja-JP" w:bidi="ar-SA"/>
        <w14:ligatures w14:val="standardContextual"/>
      </w:rPr>
    </w:rPrDefault>
    <w:pPrDefault>
      <w:pPr>
        <w:spacing w:line="260" w:lineRule="exac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759D"/>
    <w:pPr>
      <w:spacing w:line="240" w:lineRule="auto"/>
    </w:pPr>
    <w:rPr>
      <w:rFonts w:ascii="Times New Roman" w:eastAsia="Times New Roman" w:hAnsi="Times New Roman" w:cs="Times New Roman"/>
      <w:kern w:val="0"/>
      <w:lang w:eastAsia="en-US"/>
      <w14:ligatures w14:val="none"/>
    </w:rPr>
  </w:style>
  <w:style w:type="paragraph" w:styleId="Heading1">
    <w:name w:val="heading 1"/>
    <w:basedOn w:val="Normal"/>
    <w:next w:val="Normal"/>
    <w:link w:val="Heading1Char"/>
    <w:uiPriority w:val="9"/>
    <w:qFormat/>
    <w:rsid w:val="00E2759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2759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2759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2759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2759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2759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2759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2759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2759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759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2759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2759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2759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2759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2759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2759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2759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2759D"/>
    <w:rPr>
      <w:rFonts w:eastAsiaTheme="majorEastAsia" w:cstheme="majorBidi"/>
      <w:color w:val="272727" w:themeColor="text1" w:themeTint="D8"/>
    </w:rPr>
  </w:style>
  <w:style w:type="paragraph" w:styleId="Title">
    <w:name w:val="Title"/>
    <w:basedOn w:val="Normal"/>
    <w:next w:val="Normal"/>
    <w:link w:val="TitleChar"/>
    <w:uiPriority w:val="10"/>
    <w:qFormat/>
    <w:rsid w:val="00E2759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75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2759D"/>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2759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2759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2759D"/>
    <w:rPr>
      <w:i/>
      <w:iCs/>
      <w:color w:val="404040" w:themeColor="text1" w:themeTint="BF"/>
    </w:rPr>
  </w:style>
  <w:style w:type="paragraph" w:styleId="ListParagraph">
    <w:name w:val="List Paragraph"/>
    <w:basedOn w:val="Normal"/>
    <w:uiPriority w:val="34"/>
    <w:qFormat/>
    <w:rsid w:val="00E2759D"/>
    <w:pPr>
      <w:ind w:left="720"/>
      <w:contextualSpacing/>
    </w:pPr>
  </w:style>
  <w:style w:type="character" w:styleId="IntenseEmphasis">
    <w:name w:val="Intense Emphasis"/>
    <w:basedOn w:val="DefaultParagraphFont"/>
    <w:uiPriority w:val="21"/>
    <w:qFormat/>
    <w:rsid w:val="00E2759D"/>
    <w:rPr>
      <w:i/>
      <w:iCs/>
      <w:color w:val="0F4761" w:themeColor="accent1" w:themeShade="BF"/>
    </w:rPr>
  </w:style>
  <w:style w:type="paragraph" w:styleId="IntenseQuote">
    <w:name w:val="Intense Quote"/>
    <w:basedOn w:val="Normal"/>
    <w:next w:val="Normal"/>
    <w:link w:val="IntenseQuoteChar"/>
    <w:uiPriority w:val="30"/>
    <w:qFormat/>
    <w:rsid w:val="00E2759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2759D"/>
    <w:rPr>
      <w:i/>
      <w:iCs/>
      <w:color w:val="0F4761" w:themeColor="accent1" w:themeShade="BF"/>
    </w:rPr>
  </w:style>
  <w:style w:type="character" w:styleId="IntenseReference">
    <w:name w:val="Intense Reference"/>
    <w:basedOn w:val="DefaultParagraphFont"/>
    <w:uiPriority w:val="32"/>
    <w:qFormat/>
    <w:rsid w:val="00E2759D"/>
    <w:rPr>
      <w:b/>
      <w:bCs/>
      <w:smallCaps/>
      <w:color w:val="0F4761" w:themeColor="accent1" w:themeShade="BF"/>
      <w:spacing w:val="5"/>
    </w:rPr>
  </w:style>
  <w:style w:type="paragraph" w:customStyle="1" w:styleId="SyllTable">
    <w:name w:val="Syll Table"/>
    <w:basedOn w:val="Normal"/>
    <w:link w:val="SyllTableChar"/>
    <w:qFormat/>
    <w:rsid w:val="00E2759D"/>
    <w:rPr>
      <w:rFonts w:ascii="Franklin Gothic Book" w:eastAsia="Calibri" w:hAnsi="Franklin Gothic Book"/>
      <w:sz w:val="20"/>
    </w:rPr>
  </w:style>
  <w:style w:type="paragraph" w:customStyle="1" w:styleId="SyllTableHeader">
    <w:name w:val="Syll Table Header"/>
    <w:basedOn w:val="SyllTable"/>
    <w:link w:val="SyllTableHeaderChar"/>
    <w:autoRedefine/>
    <w:qFormat/>
    <w:rsid w:val="00E2759D"/>
    <w:rPr>
      <w:b/>
    </w:rPr>
  </w:style>
  <w:style w:type="character" w:customStyle="1" w:styleId="SyllTableChar">
    <w:name w:val="Syll Table Char"/>
    <w:link w:val="SyllTable"/>
    <w:rsid w:val="00E2759D"/>
    <w:rPr>
      <w:rFonts w:ascii="Franklin Gothic Book" w:eastAsia="Calibri" w:hAnsi="Franklin Gothic Book" w:cs="Times New Roman"/>
      <w:kern w:val="0"/>
      <w:sz w:val="20"/>
      <w:lang w:eastAsia="en-US"/>
      <w14:ligatures w14:val="none"/>
    </w:rPr>
  </w:style>
  <w:style w:type="character" w:customStyle="1" w:styleId="SyllTableHeaderChar">
    <w:name w:val="Syll Table Header Char"/>
    <w:link w:val="SyllTableHeader"/>
    <w:rsid w:val="00E2759D"/>
    <w:rPr>
      <w:rFonts w:ascii="Franklin Gothic Book" w:eastAsia="Calibri" w:hAnsi="Franklin Gothic Book" w:cs="Times New Roman"/>
      <w:b/>
      <w:kern w:val="0"/>
      <w:sz w:val="20"/>
      <w:lang w:eastAsia="en-US"/>
      <w14:ligatures w14:val="none"/>
    </w:rPr>
  </w:style>
  <w:style w:type="paragraph" w:customStyle="1" w:styleId="SyllHeadings">
    <w:name w:val="Syll Headings"/>
    <w:basedOn w:val="Normal"/>
    <w:link w:val="SyllHeadingsChar"/>
    <w:autoRedefine/>
    <w:qFormat/>
    <w:rsid w:val="00E2759D"/>
    <w:pPr>
      <w:spacing w:before="120" w:after="120"/>
      <w:contextualSpacing/>
    </w:pPr>
    <w:rPr>
      <w:rFonts w:ascii="Franklin Gothic Book" w:eastAsia="Calibri" w:hAnsi="Franklin Gothic Book"/>
      <w:b/>
      <w:sz w:val="22"/>
    </w:rPr>
  </w:style>
  <w:style w:type="character" w:customStyle="1" w:styleId="SyllHeadingsChar">
    <w:name w:val="Syll Headings Char"/>
    <w:link w:val="SyllHeadings"/>
    <w:rsid w:val="00E2759D"/>
    <w:rPr>
      <w:rFonts w:ascii="Franklin Gothic Book" w:eastAsia="Calibri" w:hAnsi="Franklin Gothic Book" w:cs="Times New Roman"/>
      <w:b/>
      <w:kern w:val="0"/>
      <w:sz w:val="22"/>
      <w:lang w:eastAsia="en-US"/>
      <w14:ligatures w14:val="none"/>
    </w:rPr>
  </w:style>
  <w:style w:type="paragraph" w:customStyle="1" w:styleId="SyllListItal">
    <w:name w:val="Syll List Ital"/>
    <w:basedOn w:val="Normal"/>
    <w:link w:val="SyllListItalChar"/>
    <w:qFormat/>
    <w:rsid w:val="00E2759D"/>
    <w:pPr>
      <w:numPr>
        <w:numId w:val="1"/>
      </w:numPr>
      <w:spacing w:before="120" w:after="80"/>
    </w:pPr>
    <w:rPr>
      <w:rFonts w:ascii="Franklin Gothic Book" w:eastAsia="Calibri" w:hAnsi="Franklin Gothic Book"/>
      <w:i/>
      <w:sz w:val="22"/>
    </w:rPr>
  </w:style>
  <w:style w:type="character" w:customStyle="1" w:styleId="SyllListItalChar">
    <w:name w:val="Syll List Ital Char"/>
    <w:link w:val="SyllListItal"/>
    <w:rsid w:val="00E2759D"/>
    <w:rPr>
      <w:rFonts w:ascii="Franklin Gothic Book" w:eastAsia="Calibri" w:hAnsi="Franklin Gothic Book" w:cs="Times New Roman"/>
      <w:i/>
      <w:kern w:val="0"/>
      <w:sz w:val="22"/>
      <w:lang w:eastAsia="en-US"/>
      <w14:ligatures w14:val="none"/>
    </w:rPr>
  </w:style>
  <w:style w:type="paragraph" w:customStyle="1" w:styleId="SyllNormal">
    <w:name w:val="Syll Normal"/>
    <w:basedOn w:val="SyllHeadings"/>
    <w:link w:val="SyllNormalChar"/>
    <w:qFormat/>
    <w:rsid w:val="00E2759D"/>
    <w:pPr>
      <w:spacing w:after="80"/>
      <w:contextualSpacing w:val="0"/>
    </w:pPr>
    <w:rPr>
      <w:b w:val="0"/>
    </w:rPr>
  </w:style>
  <w:style w:type="character" w:customStyle="1" w:styleId="SyllNormalChar">
    <w:name w:val="Syll Normal Char"/>
    <w:link w:val="SyllNormal"/>
    <w:rsid w:val="00E2759D"/>
    <w:rPr>
      <w:rFonts w:ascii="Franklin Gothic Book" w:eastAsia="Calibri" w:hAnsi="Franklin Gothic Book" w:cs="Times New Roman"/>
      <w:kern w:val="0"/>
      <w:sz w:val="22"/>
      <w:lang w:eastAsia="en-US"/>
      <w14:ligatures w14:val="none"/>
    </w:rPr>
  </w:style>
  <w:style w:type="paragraph" w:customStyle="1" w:styleId="SyllTableFillin">
    <w:name w:val="Syll Table Fill in"/>
    <w:basedOn w:val="SyllTable"/>
    <w:link w:val="SyllTableFillinChar"/>
    <w:qFormat/>
    <w:rsid w:val="00E2759D"/>
    <w:rPr>
      <w:i/>
    </w:rPr>
  </w:style>
  <w:style w:type="character" w:customStyle="1" w:styleId="SyllTableFillinChar">
    <w:name w:val="Syll Table Fill in Char"/>
    <w:link w:val="SyllTableFillin"/>
    <w:rsid w:val="00E2759D"/>
    <w:rPr>
      <w:rFonts w:ascii="Franklin Gothic Book" w:eastAsia="Calibri" w:hAnsi="Franklin Gothic Book" w:cs="Times New Roman"/>
      <w:i/>
      <w:kern w:val="0"/>
      <w:sz w:val="20"/>
      <w:lang w:eastAsia="en-US"/>
      <w14:ligatures w14:val="none"/>
    </w:rPr>
  </w:style>
  <w:style w:type="paragraph" w:styleId="NormalWeb">
    <w:name w:val="Normal (Web)"/>
    <w:basedOn w:val="Normal"/>
    <w:uiPriority w:val="99"/>
    <w:semiHidden/>
    <w:unhideWhenUsed/>
    <w:rsid w:val="00E2759D"/>
    <w:pPr>
      <w:spacing w:before="100" w:beforeAutospacing="1" w:after="100" w:afterAutospacing="1"/>
    </w:pPr>
    <w:rPr>
      <w:lang w:eastAsia="ja-JP"/>
    </w:rPr>
  </w:style>
  <w:style w:type="character" w:styleId="Hyperlink">
    <w:name w:val="Hyperlink"/>
    <w:basedOn w:val="DefaultParagraphFont"/>
    <w:uiPriority w:val="99"/>
    <w:unhideWhenUsed/>
    <w:rsid w:val="00CB1B79"/>
    <w:rPr>
      <w:color w:val="467886" w:themeColor="hyperlink"/>
      <w:u w:val="single"/>
    </w:rPr>
  </w:style>
  <w:style w:type="character" w:styleId="UnresolvedMention">
    <w:name w:val="Unresolved Mention"/>
    <w:basedOn w:val="DefaultParagraphFont"/>
    <w:uiPriority w:val="99"/>
    <w:semiHidden/>
    <w:unhideWhenUsed/>
    <w:rsid w:val="00CB1B79"/>
    <w:rPr>
      <w:color w:val="605E5C"/>
      <w:shd w:val="clear" w:color="auto" w:fill="E1DFDD"/>
    </w:rPr>
  </w:style>
  <w:style w:type="table" w:styleId="TableGrid">
    <w:name w:val="Table Grid"/>
    <w:basedOn w:val="TableNormal"/>
    <w:uiPriority w:val="39"/>
    <w:rsid w:val="005822DD"/>
    <w:pPr>
      <w:spacing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8068255">
      <w:bodyDiv w:val="1"/>
      <w:marLeft w:val="0"/>
      <w:marRight w:val="0"/>
      <w:marTop w:val="0"/>
      <w:marBottom w:val="0"/>
      <w:divBdr>
        <w:top w:val="none" w:sz="0" w:space="0" w:color="auto"/>
        <w:left w:val="none" w:sz="0" w:space="0" w:color="auto"/>
        <w:bottom w:val="none" w:sz="0" w:space="0" w:color="auto"/>
        <w:right w:val="none" w:sz="0" w:space="0" w:color="auto"/>
      </w:divBdr>
    </w:div>
    <w:div w:id="468089708">
      <w:bodyDiv w:val="1"/>
      <w:marLeft w:val="0"/>
      <w:marRight w:val="0"/>
      <w:marTop w:val="0"/>
      <w:marBottom w:val="0"/>
      <w:divBdr>
        <w:top w:val="none" w:sz="0" w:space="0" w:color="auto"/>
        <w:left w:val="none" w:sz="0" w:space="0" w:color="auto"/>
        <w:bottom w:val="none" w:sz="0" w:space="0" w:color="auto"/>
        <w:right w:val="none" w:sz="0" w:space="0" w:color="auto"/>
      </w:divBdr>
    </w:div>
    <w:div w:id="1993018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eb.csulb.edu/divisions/students/ds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OED@csulb.edu" TargetMode="External"/><Relationship Id="rId5" Type="http://schemas.openxmlformats.org/officeDocument/2006/relationships/hyperlink" Target="https://www.csulb.edu/equity-diversity/title-ix"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5</Pages>
  <Words>1692</Words>
  <Characters>9646</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Brian Kobayashi</dc:creator>
  <cp:keywords/>
  <dc:description/>
  <cp:lastModifiedBy>Brian Kobayashi</cp:lastModifiedBy>
  <cp:revision>5</cp:revision>
  <dcterms:created xsi:type="dcterms:W3CDTF">2025-05-26T22:43:00Z</dcterms:created>
  <dcterms:modified xsi:type="dcterms:W3CDTF">2025-05-26T23:24:00Z</dcterms:modified>
</cp:coreProperties>
</file>